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2D" w:rsidRPr="00125864" w:rsidRDefault="00F40C2D" w:rsidP="00F40C2D">
      <w:pPr>
        <w:jc w:val="center"/>
        <w:rPr>
          <w:rFonts w:ascii="Times New Roman" w:hAnsi="Times New Roman" w:cs="Times New Roman"/>
          <w:b/>
          <w:i/>
          <w:sz w:val="28"/>
          <w:szCs w:val="24"/>
        </w:rPr>
      </w:pPr>
      <w:r w:rsidRPr="00125864">
        <w:rPr>
          <w:rFonts w:ascii="Times New Roman" w:hAnsi="Times New Roman" w:cs="Times New Roman"/>
          <w:b/>
          <w:sz w:val="28"/>
          <w:szCs w:val="24"/>
        </w:rPr>
        <w:t xml:space="preserve">PENGEMBANGAN PERANGKAT PEMBELAJARAN </w:t>
      </w:r>
      <w:r w:rsidRPr="00125864">
        <w:rPr>
          <w:rFonts w:ascii="Times New Roman" w:hAnsi="Times New Roman" w:cs="Times New Roman"/>
          <w:b/>
          <w:i/>
          <w:sz w:val="28"/>
          <w:szCs w:val="24"/>
        </w:rPr>
        <w:t xml:space="preserve">JOB SHEET </w:t>
      </w:r>
      <w:r w:rsidRPr="00125864">
        <w:rPr>
          <w:rFonts w:ascii="Times New Roman" w:hAnsi="Times New Roman" w:cs="Times New Roman"/>
          <w:b/>
          <w:sz w:val="28"/>
          <w:szCs w:val="24"/>
        </w:rPr>
        <w:t xml:space="preserve">BERBASIS </w:t>
      </w:r>
      <w:r w:rsidRPr="00125864">
        <w:rPr>
          <w:rFonts w:ascii="Times New Roman" w:hAnsi="Times New Roman" w:cs="Times New Roman"/>
          <w:b/>
          <w:i/>
          <w:sz w:val="28"/>
          <w:szCs w:val="24"/>
        </w:rPr>
        <w:t>PERFORMANCE ASSESSMENT</w:t>
      </w:r>
      <w:r w:rsidRPr="00125864">
        <w:rPr>
          <w:rFonts w:ascii="Times New Roman" w:hAnsi="Times New Roman" w:cs="Times New Roman"/>
          <w:b/>
          <w:sz w:val="28"/>
          <w:szCs w:val="24"/>
        </w:rPr>
        <w:t xml:space="preserve"> UNTUK MENINGKATKAN KOMPETENSI </w:t>
      </w:r>
      <w:r w:rsidRPr="00125864">
        <w:rPr>
          <w:rFonts w:ascii="Times New Roman" w:hAnsi="Times New Roman" w:cs="Times New Roman"/>
          <w:b/>
          <w:i/>
          <w:sz w:val="28"/>
          <w:szCs w:val="24"/>
        </w:rPr>
        <w:t>CONVENTIONAL ENGINE TUNE UP</w:t>
      </w:r>
    </w:p>
    <w:p w:rsidR="00125864" w:rsidRPr="00125864" w:rsidRDefault="00125864" w:rsidP="00F40C2D">
      <w:pPr>
        <w:jc w:val="center"/>
        <w:rPr>
          <w:rFonts w:ascii="Times New Roman" w:hAnsi="Times New Roman" w:cs="Times New Roman"/>
          <w:b/>
          <w:sz w:val="24"/>
          <w:szCs w:val="24"/>
        </w:rPr>
      </w:pPr>
      <w:r w:rsidRPr="00125864">
        <w:rPr>
          <w:rFonts w:ascii="Times New Roman" w:hAnsi="Times New Roman" w:cs="Times New Roman"/>
          <w:b/>
          <w:sz w:val="24"/>
          <w:szCs w:val="24"/>
        </w:rPr>
        <w:t>(DEVELOPMENT OF JOB SHEET BASED PERFORMANCE ASSESSMENT AS LEARNING DEVICE TO ENHANCE THE CONVENTIONAL ENGINE TUNE UP COMPETENCE)</w:t>
      </w:r>
    </w:p>
    <w:p w:rsidR="00F40C2D" w:rsidRDefault="00F40C2D" w:rsidP="00F40C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Putri Laxmita Devi, Dr. M. Burhan RW, </w:t>
      </w:r>
      <w:proofErr w:type="gramStart"/>
      <w:r>
        <w:rPr>
          <w:rFonts w:ascii="Times New Roman" w:hAnsi="Times New Roman" w:cs="Times New Roman"/>
          <w:b/>
          <w:sz w:val="24"/>
          <w:szCs w:val="24"/>
        </w:rPr>
        <w:t>M.Pd.,</w:t>
      </w:r>
      <w:proofErr w:type="gramEnd"/>
      <w:r>
        <w:rPr>
          <w:rFonts w:ascii="Times New Roman" w:hAnsi="Times New Roman" w:cs="Times New Roman"/>
          <w:b/>
          <w:sz w:val="24"/>
          <w:szCs w:val="24"/>
        </w:rPr>
        <w:t xml:space="preserve"> dan Drs. Suwahyo, M.Pd</w:t>
      </w:r>
    </w:p>
    <w:p w:rsidR="00F40C2D" w:rsidRDefault="00F40C2D" w:rsidP="00F40C2D">
      <w:pPr>
        <w:spacing w:after="0"/>
        <w:jc w:val="center"/>
        <w:rPr>
          <w:rFonts w:ascii="Times New Roman" w:hAnsi="Times New Roman" w:cs="Times New Roman"/>
          <w:szCs w:val="24"/>
        </w:rPr>
      </w:pPr>
      <w:r>
        <w:rPr>
          <w:rFonts w:ascii="Times New Roman" w:hAnsi="Times New Roman" w:cs="Times New Roman"/>
          <w:szCs w:val="24"/>
        </w:rPr>
        <w:t>Pendidikan Teknik Otomotif, Universitas Negeri Semarang</w:t>
      </w:r>
    </w:p>
    <w:p w:rsidR="00F40C2D" w:rsidRPr="006318F4" w:rsidRDefault="00F40C2D" w:rsidP="00F40C2D">
      <w:pPr>
        <w:spacing w:after="0"/>
        <w:jc w:val="center"/>
        <w:rPr>
          <w:rFonts w:ascii="Times New Roman" w:hAnsi="Times New Roman" w:cs="Times New Roman"/>
          <w:szCs w:val="24"/>
        </w:rPr>
      </w:pPr>
      <w:r>
        <w:rPr>
          <w:rFonts w:ascii="Times New Roman" w:hAnsi="Times New Roman" w:cs="Times New Roman"/>
          <w:szCs w:val="24"/>
        </w:rPr>
        <w:t>Pendidikan Teknik Otomotif, Universitas Negeri Semarang</w:t>
      </w:r>
    </w:p>
    <w:p w:rsidR="00F40C2D" w:rsidRPr="006318F4" w:rsidRDefault="00F40C2D" w:rsidP="00F40C2D">
      <w:pPr>
        <w:spacing w:after="0"/>
        <w:jc w:val="center"/>
        <w:rPr>
          <w:rFonts w:ascii="Times New Roman" w:hAnsi="Times New Roman" w:cs="Times New Roman"/>
          <w:szCs w:val="24"/>
        </w:rPr>
      </w:pPr>
      <w:r>
        <w:rPr>
          <w:rFonts w:ascii="Times New Roman" w:hAnsi="Times New Roman" w:cs="Times New Roman"/>
          <w:szCs w:val="24"/>
        </w:rPr>
        <w:t>Pendidikan Teknik Otomotif, Universitas Negeri Semarang</w:t>
      </w:r>
    </w:p>
    <w:p w:rsidR="00F40C2D" w:rsidRDefault="00F40C2D" w:rsidP="00E951C8">
      <w:pPr>
        <w:spacing w:after="0"/>
        <w:jc w:val="center"/>
        <w:rPr>
          <w:rFonts w:ascii="Times New Roman" w:hAnsi="Times New Roman" w:cs="Times New Roman"/>
          <w:szCs w:val="24"/>
        </w:rPr>
      </w:pPr>
    </w:p>
    <w:p w:rsidR="00F40C2D" w:rsidRDefault="00F40C2D" w:rsidP="00E951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40C2D" w:rsidRPr="001D6C94" w:rsidRDefault="00F40C2D" w:rsidP="00125864">
      <w:pPr>
        <w:spacing w:after="0" w:line="240" w:lineRule="auto"/>
        <w:ind w:firstLine="720"/>
        <w:jc w:val="both"/>
        <w:rPr>
          <w:rFonts w:ascii="Times New Roman" w:hAnsi="Times New Roman" w:cs="Times New Roman"/>
        </w:rPr>
      </w:pPr>
      <w:r w:rsidRPr="008749BC">
        <w:rPr>
          <w:rFonts w:ascii="Times New Roman" w:hAnsi="Times New Roman" w:cs="Times New Roman"/>
        </w:rPr>
        <w:t>Pene</w:t>
      </w:r>
      <w:r>
        <w:rPr>
          <w:rFonts w:ascii="Times New Roman" w:hAnsi="Times New Roman" w:cs="Times New Roman"/>
        </w:rPr>
        <w:t>litian ini bertujuan untuk</w:t>
      </w:r>
      <w:r w:rsidRPr="008749BC">
        <w:rPr>
          <w:rFonts w:ascii="Times New Roman" w:hAnsi="Times New Roman" w:cs="Times New Roman"/>
        </w:rPr>
        <w:t xml:space="preserve"> mengetahui kelayakan perangkat pembelajaran </w:t>
      </w:r>
      <w:r w:rsidRPr="008749BC">
        <w:rPr>
          <w:rFonts w:ascii="Times New Roman" w:hAnsi="Times New Roman" w:cs="Times New Roman"/>
          <w:i/>
        </w:rPr>
        <w:t xml:space="preserve">job sheet </w:t>
      </w:r>
      <w:r w:rsidRPr="008749BC">
        <w:rPr>
          <w:rFonts w:ascii="Times New Roman" w:hAnsi="Times New Roman" w:cs="Times New Roman"/>
        </w:rPr>
        <w:t xml:space="preserve">berbasis </w:t>
      </w:r>
      <w:r w:rsidRPr="008749BC">
        <w:rPr>
          <w:rFonts w:ascii="Times New Roman" w:hAnsi="Times New Roman" w:cs="Times New Roman"/>
          <w:i/>
        </w:rPr>
        <w:t>p</w:t>
      </w:r>
      <w:bookmarkStart w:id="0" w:name="_GoBack"/>
      <w:bookmarkEnd w:id="0"/>
      <w:r w:rsidRPr="008749BC">
        <w:rPr>
          <w:rFonts w:ascii="Times New Roman" w:hAnsi="Times New Roman" w:cs="Times New Roman"/>
          <w:i/>
        </w:rPr>
        <w:t>erformance assessment</w:t>
      </w:r>
      <w:r w:rsidRPr="008749BC">
        <w:rPr>
          <w:rFonts w:ascii="Times New Roman" w:hAnsi="Times New Roman" w:cs="Times New Roman"/>
        </w:rPr>
        <w:t xml:space="preserve"> serta mengetahui </w:t>
      </w:r>
      <w:r w:rsidR="00B257FF">
        <w:rPr>
          <w:rFonts w:ascii="Times New Roman" w:hAnsi="Times New Roman" w:cs="Times New Roman"/>
        </w:rPr>
        <w:t xml:space="preserve">peningkatan </w:t>
      </w:r>
      <w:r w:rsidRPr="008749BC">
        <w:rPr>
          <w:rFonts w:ascii="Times New Roman" w:hAnsi="Times New Roman" w:cs="Times New Roman"/>
        </w:rPr>
        <w:t>kompetensi</w:t>
      </w:r>
      <w:r w:rsidR="00B257FF">
        <w:rPr>
          <w:rFonts w:ascii="Times New Roman" w:hAnsi="Times New Roman" w:cs="Times New Roman"/>
        </w:rPr>
        <w:t xml:space="preserve"> </w:t>
      </w:r>
      <w:proofErr w:type="gramStart"/>
      <w:r w:rsidR="00B257FF">
        <w:rPr>
          <w:rFonts w:ascii="Times New Roman" w:hAnsi="Times New Roman" w:cs="Times New Roman"/>
        </w:rPr>
        <w:t xml:space="preserve">siswa </w:t>
      </w:r>
      <w:r w:rsidRPr="008749BC">
        <w:rPr>
          <w:rFonts w:ascii="Times New Roman" w:hAnsi="Times New Roman" w:cs="Times New Roman"/>
        </w:rPr>
        <w:t xml:space="preserve"> </w:t>
      </w:r>
      <w:r w:rsidR="00B257FF">
        <w:rPr>
          <w:rFonts w:ascii="Times New Roman" w:hAnsi="Times New Roman" w:cs="Times New Roman"/>
        </w:rPr>
        <w:t>dalam</w:t>
      </w:r>
      <w:proofErr w:type="gramEnd"/>
      <w:r w:rsidR="00B257FF">
        <w:rPr>
          <w:rFonts w:ascii="Times New Roman" w:hAnsi="Times New Roman" w:cs="Times New Roman"/>
        </w:rPr>
        <w:t xml:space="preserve"> pembelajaran </w:t>
      </w:r>
      <w:r w:rsidRPr="008749BC">
        <w:rPr>
          <w:rFonts w:ascii="Times New Roman" w:hAnsi="Times New Roman" w:cs="Times New Roman"/>
          <w:i/>
        </w:rPr>
        <w:t>conventional engine</w:t>
      </w:r>
      <w:r w:rsidRPr="008749BC">
        <w:rPr>
          <w:rFonts w:ascii="Times New Roman" w:hAnsi="Times New Roman" w:cs="Times New Roman"/>
          <w:i/>
          <w:spacing w:val="1"/>
        </w:rPr>
        <w:t xml:space="preserve"> tune up</w:t>
      </w:r>
      <w:r w:rsidRPr="008749BC">
        <w:rPr>
          <w:rFonts w:ascii="Times New Roman" w:hAnsi="Times New Roman" w:cs="Times New Roman"/>
        </w:rPr>
        <w:t>.</w:t>
      </w:r>
      <w:r w:rsidR="006200AC">
        <w:rPr>
          <w:rFonts w:ascii="Times New Roman" w:hAnsi="Times New Roman" w:cs="Times New Roman"/>
        </w:rPr>
        <w:t xml:space="preserve"> </w:t>
      </w:r>
      <w:proofErr w:type="gramStart"/>
      <w:r w:rsidR="00B257FF">
        <w:rPr>
          <w:rFonts w:ascii="Times New Roman" w:hAnsi="Times New Roman" w:cs="Times New Roman"/>
        </w:rPr>
        <w:t xml:space="preserve">Pengumpulan </w:t>
      </w:r>
      <w:r w:rsidR="008838DD">
        <w:rPr>
          <w:rFonts w:ascii="Times New Roman" w:hAnsi="Times New Roman" w:cs="Times New Roman"/>
        </w:rPr>
        <w:t>data</w:t>
      </w:r>
      <w:r w:rsidR="00B257FF">
        <w:rPr>
          <w:rFonts w:ascii="Times New Roman" w:hAnsi="Times New Roman" w:cs="Times New Roman"/>
        </w:rPr>
        <w:t xml:space="preserve"> penelitian ini menggunakan</w:t>
      </w:r>
      <w:r>
        <w:rPr>
          <w:rFonts w:ascii="Times New Roman" w:hAnsi="Times New Roman" w:cs="Times New Roman"/>
        </w:rPr>
        <w:t xml:space="preserve"> metode angket, tes, observasi dan dokumentasi.</w:t>
      </w:r>
      <w:proofErr w:type="gramEnd"/>
      <w:r>
        <w:rPr>
          <w:rFonts w:ascii="Times New Roman" w:hAnsi="Times New Roman" w:cs="Times New Roman"/>
        </w:rPr>
        <w:t xml:space="preserve"> Hasil </w:t>
      </w:r>
      <w:r w:rsidR="00B257FF">
        <w:rPr>
          <w:rFonts w:ascii="Times New Roman" w:hAnsi="Times New Roman" w:cs="Times New Roman"/>
        </w:rPr>
        <w:t xml:space="preserve">analisis kelayakan menunjukkan </w:t>
      </w:r>
      <w:proofErr w:type="gramStart"/>
      <w:r w:rsidR="00B257FF">
        <w:rPr>
          <w:rFonts w:ascii="Times New Roman" w:hAnsi="Times New Roman" w:cs="Times New Roman"/>
        </w:rPr>
        <w:t xml:space="preserve">bahwa </w:t>
      </w:r>
      <w:r w:rsidRPr="008749BC">
        <w:rPr>
          <w:rFonts w:ascii="Times New Roman" w:hAnsi="Times New Roman" w:cs="Times New Roman"/>
        </w:rPr>
        <w:t xml:space="preserve"> </w:t>
      </w:r>
      <w:r w:rsidRPr="008749BC">
        <w:rPr>
          <w:rFonts w:ascii="Times New Roman" w:hAnsi="Times New Roman" w:cs="Times New Roman"/>
          <w:i/>
          <w:iCs/>
        </w:rPr>
        <w:t>job</w:t>
      </w:r>
      <w:proofErr w:type="gramEnd"/>
      <w:r w:rsidRPr="008749BC">
        <w:rPr>
          <w:rFonts w:ascii="Times New Roman" w:hAnsi="Times New Roman" w:cs="Times New Roman"/>
          <w:i/>
          <w:iCs/>
        </w:rPr>
        <w:t xml:space="preserve"> sheet</w:t>
      </w:r>
      <w:r>
        <w:rPr>
          <w:rFonts w:ascii="Times New Roman" w:hAnsi="Times New Roman" w:cs="Times New Roman"/>
          <w:i/>
          <w:iCs/>
        </w:rPr>
        <w:t xml:space="preserve"> </w:t>
      </w:r>
      <w:r w:rsidR="0051443C">
        <w:rPr>
          <w:rFonts w:ascii="Times New Roman" w:hAnsi="Times New Roman" w:cs="Times New Roman"/>
          <w:iCs/>
        </w:rPr>
        <w:t xml:space="preserve">yang telah dikembangkan </w:t>
      </w:r>
      <w:r w:rsidR="00B257FF">
        <w:rPr>
          <w:rFonts w:ascii="Times New Roman" w:hAnsi="Times New Roman" w:cs="Times New Roman"/>
          <w:iCs/>
        </w:rPr>
        <w:t>memperoleh skor validasi ahli</w:t>
      </w:r>
      <w:r w:rsidR="00B257FF">
        <w:rPr>
          <w:rFonts w:ascii="Times New Roman" w:hAnsi="Times New Roman" w:cs="Times New Roman"/>
        </w:rPr>
        <w:t xml:space="preserve"> sebesar 95,51%</w:t>
      </w:r>
      <w:r w:rsidRPr="008749BC">
        <w:rPr>
          <w:rFonts w:ascii="Times New Roman" w:hAnsi="Times New Roman" w:cs="Times New Roman"/>
        </w:rPr>
        <w:t xml:space="preserve"> </w:t>
      </w:r>
      <w:r w:rsidR="00B257FF">
        <w:rPr>
          <w:rFonts w:ascii="Times New Roman" w:hAnsi="Times New Roman" w:cs="Times New Roman"/>
          <w:color w:val="000000" w:themeColor="text1"/>
        </w:rPr>
        <w:t>s</w:t>
      </w:r>
      <w:r w:rsidR="00B257FF">
        <w:rPr>
          <w:rFonts w:ascii="Times New Roman" w:hAnsi="Times New Roman" w:cs="Times New Roman"/>
        </w:rPr>
        <w:t>ehingga</w:t>
      </w:r>
      <w:r w:rsidRPr="008749BC">
        <w:rPr>
          <w:rFonts w:ascii="Times New Roman" w:hAnsi="Times New Roman" w:cs="Times New Roman"/>
        </w:rPr>
        <w:t xml:space="preserve"> </w:t>
      </w:r>
      <w:r w:rsidR="0051443C">
        <w:rPr>
          <w:rFonts w:ascii="Times New Roman" w:hAnsi="Times New Roman" w:cs="Times New Roman"/>
        </w:rPr>
        <w:t>secara teoritis</w:t>
      </w:r>
      <w:r w:rsidR="0051443C" w:rsidRPr="00DC7FAD">
        <w:rPr>
          <w:rFonts w:ascii="Times New Roman" w:hAnsi="Times New Roman" w:cs="Times New Roman"/>
          <w:i/>
        </w:rPr>
        <w:t xml:space="preserve"> </w:t>
      </w:r>
      <w:r w:rsidR="008838DD" w:rsidRPr="00DC7FAD">
        <w:rPr>
          <w:rFonts w:ascii="Times New Roman" w:hAnsi="Times New Roman" w:cs="Times New Roman"/>
          <w:i/>
        </w:rPr>
        <w:t>job sheet</w:t>
      </w:r>
      <w:r w:rsidR="008838DD">
        <w:rPr>
          <w:rFonts w:ascii="Times New Roman" w:hAnsi="Times New Roman" w:cs="Times New Roman"/>
        </w:rPr>
        <w:t xml:space="preserve"> dinyatakan </w:t>
      </w:r>
      <w:r w:rsidR="0051443C">
        <w:rPr>
          <w:rFonts w:ascii="Times New Roman" w:hAnsi="Times New Roman" w:cs="Times New Roman"/>
        </w:rPr>
        <w:t xml:space="preserve">sangat </w:t>
      </w:r>
      <w:r w:rsidR="008838DD">
        <w:rPr>
          <w:rFonts w:ascii="Times New Roman" w:hAnsi="Times New Roman" w:cs="Times New Roman"/>
        </w:rPr>
        <w:t xml:space="preserve">layak. </w:t>
      </w:r>
      <w:proofErr w:type="gramStart"/>
      <w:r w:rsidR="0051443C">
        <w:rPr>
          <w:rFonts w:ascii="Times New Roman" w:hAnsi="Times New Roman" w:cs="Times New Roman"/>
        </w:rPr>
        <w:t>Adapun</w:t>
      </w:r>
      <w:r w:rsidR="008838DD">
        <w:rPr>
          <w:rFonts w:ascii="Times New Roman" w:hAnsi="Times New Roman" w:cs="Times New Roman"/>
        </w:rPr>
        <w:t>,</w:t>
      </w:r>
      <w:r w:rsidR="001D6C94">
        <w:rPr>
          <w:rFonts w:ascii="Times New Roman" w:hAnsi="Times New Roman" w:cs="Times New Roman"/>
        </w:rPr>
        <w:t xml:space="preserve"> secara empirik</w:t>
      </w:r>
      <w:r w:rsidR="008838DD">
        <w:rPr>
          <w:rFonts w:ascii="Times New Roman" w:hAnsi="Times New Roman" w:cs="Times New Roman"/>
        </w:rPr>
        <w:t xml:space="preserve"> </w:t>
      </w:r>
      <w:r w:rsidRPr="008749BC">
        <w:rPr>
          <w:rFonts w:ascii="Times New Roman" w:hAnsi="Times New Roman" w:cs="Times New Roman"/>
          <w:i/>
          <w:iCs/>
        </w:rPr>
        <w:t xml:space="preserve">job sheet </w:t>
      </w:r>
      <w:r w:rsidR="0051443C">
        <w:rPr>
          <w:rFonts w:ascii="Times New Roman" w:hAnsi="Times New Roman" w:cs="Times New Roman"/>
          <w:iCs/>
        </w:rPr>
        <w:t>tersebut</w:t>
      </w:r>
      <w:r w:rsidR="001D6C94">
        <w:rPr>
          <w:rFonts w:ascii="Times New Roman" w:hAnsi="Times New Roman" w:cs="Times New Roman"/>
          <w:iCs/>
        </w:rPr>
        <w:t xml:space="preserve"> dapat</w:t>
      </w:r>
      <w:r w:rsidR="008838DD">
        <w:rPr>
          <w:rFonts w:ascii="Times New Roman" w:hAnsi="Times New Roman" w:cs="Times New Roman"/>
          <w:iCs/>
        </w:rPr>
        <w:t xml:space="preserve"> meningkatkan kompetensi</w:t>
      </w:r>
      <w:r w:rsidR="008838DD">
        <w:rPr>
          <w:rFonts w:ascii="Times New Roman" w:hAnsi="Times New Roman" w:cs="Times New Roman"/>
        </w:rPr>
        <w:t xml:space="preserve"> siswa </w:t>
      </w:r>
      <w:r w:rsidR="0051443C">
        <w:rPr>
          <w:rFonts w:ascii="Times New Roman" w:hAnsi="Times New Roman" w:cs="Times New Roman"/>
          <w:color w:val="000000" w:themeColor="text1"/>
        </w:rPr>
        <w:t>dari 33.33% menjadi 80.56%</w:t>
      </w:r>
      <w:r w:rsidRPr="008749BC">
        <w:rPr>
          <w:rFonts w:ascii="Times New Roman" w:hAnsi="Times New Roman" w:cs="Times New Roman"/>
          <w:color w:val="000000" w:themeColor="text1"/>
        </w:rPr>
        <w:t>.</w:t>
      </w:r>
      <w:proofErr w:type="gramEnd"/>
      <w:r w:rsidR="00B257FF">
        <w:rPr>
          <w:rFonts w:ascii="Times New Roman" w:hAnsi="Times New Roman" w:cs="Times New Roman"/>
          <w:color w:val="000000" w:themeColor="text1"/>
        </w:rPr>
        <w:t xml:space="preserve"> </w:t>
      </w:r>
      <w:proofErr w:type="gramStart"/>
      <w:r w:rsidR="008838DD">
        <w:rPr>
          <w:rFonts w:ascii="Times New Roman" w:hAnsi="Times New Roman" w:cs="Times New Roman"/>
          <w:color w:val="000000" w:themeColor="text1"/>
        </w:rPr>
        <w:t>Berdasarkan h</w:t>
      </w:r>
      <w:r w:rsidR="00B257FF">
        <w:rPr>
          <w:rFonts w:ascii="Times New Roman" w:hAnsi="Times New Roman" w:cs="Times New Roman"/>
          <w:color w:val="000000" w:themeColor="text1"/>
        </w:rPr>
        <w:t xml:space="preserve">asil </w:t>
      </w:r>
      <w:r w:rsidR="001670C3">
        <w:rPr>
          <w:rFonts w:ascii="Times New Roman" w:hAnsi="Times New Roman" w:cs="Times New Roman"/>
          <w:color w:val="000000" w:themeColor="text1"/>
        </w:rPr>
        <w:t>analisis</w:t>
      </w:r>
      <w:r w:rsidR="008838DD">
        <w:rPr>
          <w:rFonts w:ascii="Times New Roman" w:hAnsi="Times New Roman" w:cs="Times New Roman"/>
          <w:color w:val="000000" w:themeColor="text1"/>
        </w:rPr>
        <w:t xml:space="preserve"> data dapat disimpulkan bahwa</w:t>
      </w:r>
      <w:r w:rsidR="00B257FF">
        <w:rPr>
          <w:rFonts w:ascii="Times New Roman" w:hAnsi="Times New Roman" w:cs="Times New Roman"/>
          <w:color w:val="000000" w:themeColor="text1"/>
        </w:rPr>
        <w:t xml:space="preserve"> </w:t>
      </w:r>
      <w:r w:rsidR="00B257FF" w:rsidRPr="00DC7FAD">
        <w:rPr>
          <w:rFonts w:ascii="Times New Roman" w:hAnsi="Times New Roman" w:cs="Times New Roman"/>
          <w:i/>
          <w:color w:val="000000" w:themeColor="text1"/>
        </w:rPr>
        <w:t>job sheet</w:t>
      </w:r>
      <w:r w:rsidR="008838DD">
        <w:rPr>
          <w:rFonts w:ascii="Times New Roman" w:hAnsi="Times New Roman" w:cs="Times New Roman"/>
          <w:color w:val="000000" w:themeColor="text1"/>
        </w:rPr>
        <w:t xml:space="preserve"> berbasis </w:t>
      </w:r>
      <w:r w:rsidR="008838DD" w:rsidRPr="001D6C94">
        <w:rPr>
          <w:rFonts w:ascii="Times New Roman" w:hAnsi="Times New Roman" w:cs="Times New Roman"/>
          <w:i/>
          <w:color w:val="000000" w:themeColor="text1"/>
        </w:rPr>
        <w:t>performance assessment</w:t>
      </w:r>
      <w:r w:rsidR="008838DD">
        <w:rPr>
          <w:rFonts w:ascii="Times New Roman" w:hAnsi="Times New Roman" w:cs="Times New Roman"/>
          <w:color w:val="000000" w:themeColor="text1"/>
        </w:rPr>
        <w:t xml:space="preserve"> </w:t>
      </w:r>
      <w:r w:rsidR="00B257FF">
        <w:rPr>
          <w:rFonts w:ascii="Times New Roman" w:hAnsi="Times New Roman" w:cs="Times New Roman"/>
          <w:color w:val="000000" w:themeColor="text1"/>
        </w:rPr>
        <w:t>layak</w:t>
      </w:r>
      <w:r w:rsidR="008838DD">
        <w:rPr>
          <w:rFonts w:ascii="Times New Roman" w:hAnsi="Times New Roman" w:cs="Times New Roman"/>
          <w:color w:val="000000" w:themeColor="text1"/>
        </w:rPr>
        <w:t xml:space="preserve"> digunakan untuk meningkatkan kompetensi siswa</w:t>
      </w:r>
      <w:r w:rsidR="00B257FF">
        <w:rPr>
          <w:rFonts w:ascii="Times New Roman" w:hAnsi="Times New Roman" w:cs="Times New Roman"/>
          <w:color w:val="000000" w:themeColor="text1"/>
        </w:rPr>
        <w:t>.</w:t>
      </w:r>
      <w:proofErr w:type="gramEnd"/>
      <w:r w:rsidR="001D6C94">
        <w:rPr>
          <w:rFonts w:ascii="Times New Roman" w:hAnsi="Times New Roman" w:cs="Times New Roman"/>
          <w:color w:val="000000" w:themeColor="text1"/>
        </w:rPr>
        <w:t xml:space="preserve"> </w:t>
      </w:r>
      <w:proofErr w:type="gramStart"/>
      <w:r w:rsidR="009B3009">
        <w:rPr>
          <w:rFonts w:ascii="Times New Roman" w:hAnsi="Times New Roman" w:cs="Times New Roman"/>
          <w:color w:val="000000" w:themeColor="text1"/>
        </w:rPr>
        <w:t xml:space="preserve">Oleh karena itu, </w:t>
      </w:r>
      <w:r w:rsidR="009B3009" w:rsidRPr="001670C3">
        <w:rPr>
          <w:rFonts w:ascii="Times New Roman" w:hAnsi="Times New Roman" w:cs="Times New Roman"/>
          <w:i/>
          <w:spacing w:val="1"/>
        </w:rPr>
        <w:t>job sheet</w:t>
      </w:r>
      <w:r w:rsidR="009B3009">
        <w:rPr>
          <w:rFonts w:ascii="Times New Roman" w:hAnsi="Times New Roman" w:cs="Times New Roman"/>
          <w:i/>
          <w:spacing w:val="1"/>
        </w:rPr>
        <w:t xml:space="preserve"> </w:t>
      </w:r>
      <w:r w:rsidR="0051443C">
        <w:rPr>
          <w:rFonts w:ascii="Times New Roman" w:hAnsi="Times New Roman" w:cs="Times New Roman"/>
          <w:color w:val="000000" w:themeColor="text1"/>
        </w:rPr>
        <w:t xml:space="preserve">berbasis </w:t>
      </w:r>
      <w:r w:rsidR="0051443C" w:rsidRPr="001D6C94">
        <w:rPr>
          <w:rFonts w:ascii="Times New Roman" w:hAnsi="Times New Roman" w:cs="Times New Roman"/>
          <w:i/>
          <w:color w:val="000000" w:themeColor="text1"/>
        </w:rPr>
        <w:t>performance assessment</w:t>
      </w:r>
      <w:r w:rsidR="0051443C">
        <w:rPr>
          <w:rFonts w:ascii="Times New Roman" w:hAnsi="Times New Roman" w:cs="Times New Roman"/>
          <w:color w:val="000000" w:themeColor="text1"/>
        </w:rPr>
        <w:t xml:space="preserve"> </w:t>
      </w:r>
      <w:r w:rsidR="009B3009" w:rsidRPr="009B3009">
        <w:rPr>
          <w:rFonts w:ascii="Times New Roman" w:hAnsi="Times New Roman" w:cs="Times New Roman"/>
          <w:spacing w:val="1"/>
        </w:rPr>
        <w:t xml:space="preserve">direkomendasikan </w:t>
      </w:r>
      <w:r w:rsidR="009B3009">
        <w:rPr>
          <w:rFonts w:ascii="Times New Roman" w:hAnsi="Times New Roman" w:cs="Times New Roman"/>
          <w:spacing w:val="1"/>
        </w:rPr>
        <w:t xml:space="preserve">menjadi perangkat pembelajaran untuk menunjang </w:t>
      </w:r>
      <w:r w:rsidR="009B3009" w:rsidRPr="009B3009">
        <w:rPr>
          <w:rFonts w:ascii="Times New Roman" w:hAnsi="Times New Roman" w:cs="Times New Roman"/>
          <w:spacing w:val="1"/>
        </w:rPr>
        <w:t xml:space="preserve">kegiatan </w:t>
      </w:r>
      <w:r w:rsidR="009B3009">
        <w:rPr>
          <w:rFonts w:ascii="Times New Roman" w:hAnsi="Times New Roman" w:cs="Times New Roman"/>
          <w:spacing w:val="1"/>
        </w:rPr>
        <w:t>praktik.</w:t>
      </w:r>
      <w:proofErr w:type="gramEnd"/>
    </w:p>
    <w:p w:rsidR="00F40C2D" w:rsidRDefault="00F40C2D" w:rsidP="00125864">
      <w:pPr>
        <w:spacing w:after="0" w:line="240" w:lineRule="auto"/>
        <w:jc w:val="both"/>
        <w:rPr>
          <w:rFonts w:ascii="Times New Roman" w:hAnsi="Times New Roman" w:cs="Times New Roman"/>
        </w:rPr>
      </w:pPr>
    </w:p>
    <w:p w:rsidR="00F40C2D" w:rsidRDefault="00F40C2D" w:rsidP="00125864">
      <w:pPr>
        <w:autoSpaceDE w:val="0"/>
        <w:autoSpaceDN w:val="0"/>
        <w:adjustRightInd w:val="0"/>
        <w:spacing w:after="0" w:line="240" w:lineRule="auto"/>
        <w:jc w:val="both"/>
        <w:rPr>
          <w:rFonts w:ascii="Times New Roman" w:hAnsi="Times New Roman" w:cs="Times New Roman"/>
          <w:szCs w:val="24"/>
        </w:rPr>
      </w:pPr>
      <w:r w:rsidRPr="00470283">
        <w:rPr>
          <w:rFonts w:ascii="Times New Roman" w:hAnsi="Times New Roman" w:cs="Times New Roman"/>
          <w:b/>
        </w:rPr>
        <w:t xml:space="preserve">Kata </w:t>
      </w:r>
      <w:proofErr w:type="gramStart"/>
      <w:r w:rsidRPr="00470283">
        <w:rPr>
          <w:rFonts w:ascii="Times New Roman" w:hAnsi="Times New Roman" w:cs="Times New Roman"/>
          <w:b/>
        </w:rPr>
        <w:t>kunci</w:t>
      </w:r>
      <w:r>
        <w:rPr>
          <w:rFonts w:ascii="Times New Roman" w:hAnsi="Times New Roman" w:cs="Times New Roman"/>
        </w:rPr>
        <w:t xml:space="preserve"> :</w:t>
      </w:r>
      <w:proofErr w:type="gramEnd"/>
      <w:r>
        <w:rPr>
          <w:rFonts w:ascii="Times New Roman" w:hAnsi="Times New Roman" w:cs="Times New Roman"/>
        </w:rPr>
        <w:t xml:space="preserve"> </w:t>
      </w:r>
      <w:r w:rsidRPr="00E25121">
        <w:rPr>
          <w:rFonts w:ascii="Times New Roman" w:hAnsi="Times New Roman" w:cs="Times New Roman"/>
          <w:i/>
          <w:szCs w:val="24"/>
        </w:rPr>
        <w:t>job sheet</w:t>
      </w:r>
      <w:r w:rsidRPr="00E25121">
        <w:rPr>
          <w:rFonts w:ascii="Times New Roman" w:hAnsi="Times New Roman" w:cs="Times New Roman"/>
          <w:szCs w:val="24"/>
        </w:rPr>
        <w:t xml:space="preserve">, </w:t>
      </w:r>
      <w:r w:rsidRPr="00E25121">
        <w:rPr>
          <w:rFonts w:ascii="Times New Roman" w:hAnsi="Times New Roman" w:cs="Times New Roman"/>
          <w:i/>
          <w:szCs w:val="24"/>
        </w:rPr>
        <w:t>performance assessment</w:t>
      </w:r>
      <w:r w:rsidRPr="00E25121">
        <w:rPr>
          <w:rFonts w:ascii="Times New Roman" w:hAnsi="Times New Roman" w:cs="Times New Roman"/>
          <w:szCs w:val="24"/>
        </w:rPr>
        <w:t xml:space="preserve">, kompetensi, </w:t>
      </w:r>
      <w:r w:rsidRPr="00E25121">
        <w:rPr>
          <w:rFonts w:ascii="Times New Roman" w:hAnsi="Times New Roman" w:cs="Times New Roman"/>
          <w:i/>
          <w:szCs w:val="24"/>
        </w:rPr>
        <w:t>conventional engine tune up</w:t>
      </w:r>
      <w:r w:rsidRPr="00E25121">
        <w:rPr>
          <w:rFonts w:ascii="Times New Roman" w:hAnsi="Times New Roman" w:cs="Times New Roman"/>
          <w:szCs w:val="24"/>
        </w:rPr>
        <w:t>.</w:t>
      </w:r>
    </w:p>
    <w:p w:rsidR="000815A2" w:rsidRDefault="000815A2" w:rsidP="00125864">
      <w:pPr>
        <w:autoSpaceDE w:val="0"/>
        <w:autoSpaceDN w:val="0"/>
        <w:adjustRightInd w:val="0"/>
        <w:spacing w:after="0" w:line="240" w:lineRule="auto"/>
        <w:jc w:val="both"/>
        <w:rPr>
          <w:rFonts w:ascii="Times New Roman" w:hAnsi="Times New Roman" w:cs="Times New Roman"/>
          <w:szCs w:val="24"/>
        </w:rPr>
      </w:pPr>
    </w:p>
    <w:p w:rsidR="00E951C8" w:rsidRDefault="00E951C8" w:rsidP="00125864">
      <w:pPr>
        <w:autoSpaceDE w:val="0"/>
        <w:autoSpaceDN w:val="0"/>
        <w:adjustRightInd w:val="0"/>
        <w:spacing w:after="0" w:line="240" w:lineRule="auto"/>
        <w:jc w:val="both"/>
        <w:rPr>
          <w:rFonts w:ascii="Times New Roman" w:hAnsi="Times New Roman" w:cs="Times New Roman"/>
          <w:szCs w:val="24"/>
        </w:rPr>
      </w:pPr>
    </w:p>
    <w:p w:rsidR="000815A2" w:rsidRPr="00E951C8" w:rsidRDefault="000815A2" w:rsidP="00125864">
      <w:pPr>
        <w:spacing w:line="240" w:lineRule="auto"/>
        <w:jc w:val="center"/>
        <w:rPr>
          <w:rFonts w:ascii="Times New Roman" w:hAnsi="Times New Roman" w:cs="Times New Roman"/>
          <w:b/>
          <w:sz w:val="24"/>
          <w:szCs w:val="24"/>
        </w:rPr>
      </w:pPr>
      <w:r w:rsidRPr="00E951C8">
        <w:rPr>
          <w:rFonts w:ascii="Times New Roman" w:hAnsi="Times New Roman" w:cs="Times New Roman"/>
          <w:b/>
          <w:sz w:val="24"/>
          <w:szCs w:val="24"/>
        </w:rPr>
        <w:t>Abstrac</w:t>
      </w:r>
      <w:r w:rsidR="006200AC" w:rsidRPr="00E951C8">
        <w:rPr>
          <w:rFonts w:ascii="Times New Roman" w:hAnsi="Times New Roman" w:cs="Times New Roman"/>
          <w:b/>
          <w:sz w:val="24"/>
          <w:szCs w:val="24"/>
        </w:rPr>
        <w:t>t</w:t>
      </w:r>
    </w:p>
    <w:p w:rsidR="000815A2" w:rsidRPr="00125864" w:rsidRDefault="00CA64D2" w:rsidP="00125864">
      <w:pPr>
        <w:autoSpaceDE w:val="0"/>
        <w:autoSpaceDN w:val="0"/>
        <w:adjustRightInd w:val="0"/>
        <w:spacing w:after="0" w:line="240" w:lineRule="auto"/>
        <w:ind w:firstLine="720"/>
        <w:jc w:val="both"/>
        <w:rPr>
          <w:rFonts w:ascii="Times New Roman" w:hAnsi="Times New Roman" w:cs="Times New Roman"/>
        </w:rPr>
      </w:pPr>
      <w:r w:rsidRPr="00125864">
        <w:rPr>
          <w:rFonts w:ascii="Times New Roman" w:hAnsi="Times New Roman" w:cs="Times New Roman"/>
        </w:rPr>
        <w:t>This research aim</w:t>
      </w:r>
      <w:r w:rsidR="00426637" w:rsidRPr="00125864">
        <w:rPr>
          <w:rFonts w:ascii="Times New Roman" w:hAnsi="Times New Roman" w:cs="Times New Roman"/>
        </w:rPr>
        <w:t>s</w:t>
      </w:r>
      <w:r w:rsidRPr="00125864">
        <w:rPr>
          <w:rFonts w:ascii="Times New Roman" w:hAnsi="Times New Roman" w:cs="Times New Roman"/>
        </w:rPr>
        <w:t xml:space="preserve"> to determine the feasibility of </w:t>
      </w:r>
      <w:r w:rsidRPr="00125864">
        <w:rPr>
          <w:rFonts w:ascii="Times New Roman" w:hAnsi="Times New Roman" w:cs="Times New Roman"/>
          <w:i/>
        </w:rPr>
        <w:t>job sheet</w:t>
      </w:r>
      <w:r w:rsidRPr="00125864">
        <w:rPr>
          <w:rFonts w:ascii="Times New Roman" w:hAnsi="Times New Roman" w:cs="Times New Roman"/>
        </w:rPr>
        <w:t xml:space="preserve"> based </w:t>
      </w:r>
      <w:r w:rsidRPr="00125864">
        <w:rPr>
          <w:rFonts w:ascii="Times New Roman" w:hAnsi="Times New Roman" w:cs="Times New Roman"/>
          <w:i/>
        </w:rPr>
        <w:t xml:space="preserve">performance assessment </w:t>
      </w:r>
      <w:r w:rsidRPr="00125864">
        <w:rPr>
          <w:rFonts w:ascii="Times New Roman" w:hAnsi="Times New Roman" w:cs="Times New Roman"/>
        </w:rPr>
        <w:t xml:space="preserve">as learning device and to know increasing competence of student in </w:t>
      </w:r>
      <w:r w:rsidRPr="00125864">
        <w:rPr>
          <w:rFonts w:ascii="Times New Roman" w:hAnsi="Times New Roman" w:cs="Times New Roman"/>
          <w:i/>
        </w:rPr>
        <w:t>conventional engine tune up</w:t>
      </w:r>
      <w:r w:rsidRPr="00125864">
        <w:rPr>
          <w:rFonts w:ascii="Times New Roman" w:hAnsi="Times New Roman" w:cs="Times New Roman"/>
        </w:rPr>
        <w:t xml:space="preserve"> learning. Data in this research were obtained using observation, questionnaire, tests and documentation methods. The results of feasibility analyses showed that </w:t>
      </w:r>
      <w:r w:rsidRPr="00125864">
        <w:rPr>
          <w:rFonts w:ascii="Times New Roman" w:hAnsi="Times New Roman" w:cs="Times New Roman"/>
          <w:i/>
        </w:rPr>
        <w:t>job sheet</w:t>
      </w:r>
      <w:r w:rsidRPr="00125864">
        <w:rPr>
          <w:rFonts w:ascii="Times New Roman" w:hAnsi="Times New Roman" w:cs="Times New Roman"/>
        </w:rPr>
        <w:t xml:space="preserve"> get score 95.51% from expert validator, so it is feasible to use in theory. In addition, empirically using of </w:t>
      </w:r>
      <w:r w:rsidRPr="00125864">
        <w:rPr>
          <w:rFonts w:ascii="Times New Roman" w:hAnsi="Times New Roman" w:cs="Times New Roman"/>
          <w:i/>
        </w:rPr>
        <w:t>job sheet</w:t>
      </w:r>
      <w:r w:rsidRPr="00125864">
        <w:rPr>
          <w:rFonts w:ascii="Times New Roman" w:hAnsi="Times New Roman" w:cs="Times New Roman"/>
        </w:rPr>
        <w:t xml:space="preserve"> can enhance competence of students from 33.33% to 80.56%. It can be concluded that </w:t>
      </w:r>
      <w:r w:rsidRPr="00125864">
        <w:rPr>
          <w:rFonts w:ascii="Times New Roman" w:hAnsi="Times New Roman" w:cs="Times New Roman"/>
          <w:i/>
        </w:rPr>
        <w:t>job sheet</w:t>
      </w:r>
      <w:r w:rsidRPr="00125864">
        <w:rPr>
          <w:rFonts w:ascii="Times New Roman" w:hAnsi="Times New Roman" w:cs="Times New Roman"/>
        </w:rPr>
        <w:t xml:space="preserve"> based </w:t>
      </w:r>
      <w:r w:rsidRPr="00125864">
        <w:rPr>
          <w:rFonts w:ascii="Times New Roman" w:hAnsi="Times New Roman" w:cs="Times New Roman"/>
          <w:i/>
        </w:rPr>
        <w:t>performance assessment</w:t>
      </w:r>
      <w:r w:rsidRPr="00125864">
        <w:rPr>
          <w:rFonts w:ascii="Times New Roman" w:hAnsi="Times New Roman" w:cs="Times New Roman"/>
        </w:rPr>
        <w:t xml:space="preserve"> is feasible to enhance competence of students. Thus, it is recommended as learning device to support practical learning. </w:t>
      </w:r>
      <w:r w:rsidR="009B3009" w:rsidRPr="00125864">
        <w:rPr>
          <w:rFonts w:ascii="Times New Roman" w:hAnsi="Times New Roman" w:cs="Times New Roman"/>
        </w:rPr>
        <w:t xml:space="preserve"> </w:t>
      </w:r>
    </w:p>
    <w:p w:rsidR="00351FB5" w:rsidRPr="000815A2" w:rsidRDefault="00351FB5" w:rsidP="00125864">
      <w:pPr>
        <w:autoSpaceDE w:val="0"/>
        <w:autoSpaceDN w:val="0"/>
        <w:adjustRightInd w:val="0"/>
        <w:spacing w:after="0" w:line="240" w:lineRule="auto"/>
        <w:ind w:firstLine="720"/>
        <w:jc w:val="both"/>
        <w:rPr>
          <w:rFonts w:ascii="Times New Roman" w:hAnsi="Times New Roman" w:cs="Times New Roman"/>
          <w:i/>
        </w:rPr>
      </w:pPr>
    </w:p>
    <w:p w:rsidR="00125864" w:rsidRPr="00CA64D2" w:rsidRDefault="000815A2" w:rsidP="00125864">
      <w:pPr>
        <w:autoSpaceDE w:val="0"/>
        <w:autoSpaceDN w:val="0"/>
        <w:adjustRightInd w:val="0"/>
        <w:spacing w:after="240" w:line="240" w:lineRule="auto"/>
        <w:jc w:val="both"/>
        <w:rPr>
          <w:rFonts w:ascii="Times New Roman" w:hAnsi="Times New Roman" w:cs="Times New Roman"/>
          <w:i/>
        </w:rPr>
      </w:pPr>
      <w:proofErr w:type="gramStart"/>
      <w:r w:rsidRPr="00470283">
        <w:rPr>
          <w:rFonts w:ascii="Times New Roman" w:hAnsi="Times New Roman" w:cs="Times New Roman"/>
          <w:b/>
        </w:rPr>
        <w:t>Keywords</w:t>
      </w:r>
      <w:r w:rsidR="00470283">
        <w:rPr>
          <w:rFonts w:ascii="Times New Roman" w:hAnsi="Times New Roman" w:cs="Times New Roman"/>
          <w:b/>
        </w:rPr>
        <w:t xml:space="preserve"> </w:t>
      </w:r>
      <w:r w:rsidRPr="00340C7E">
        <w:rPr>
          <w:rFonts w:ascii="Times New Roman" w:hAnsi="Times New Roman" w:cs="Times New Roman"/>
        </w:rPr>
        <w:t>:</w:t>
      </w:r>
      <w:proofErr w:type="gramEnd"/>
      <w:r w:rsidRPr="000815A2">
        <w:rPr>
          <w:rFonts w:ascii="Times New Roman" w:hAnsi="Times New Roman" w:cs="Times New Roman"/>
          <w:i/>
        </w:rPr>
        <w:t xml:space="preserve"> job sheet, performance assessment</w:t>
      </w:r>
      <w:r w:rsidRPr="00340C7E">
        <w:rPr>
          <w:rFonts w:ascii="Times New Roman" w:hAnsi="Times New Roman" w:cs="Times New Roman"/>
        </w:rPr>
        <w:t>, competence</w:t>
      </w:r>
      <w:r w:rsidRPr="000815A2">
        <w:rPr>
          <w:rFonts w:ascii="Times New Roman" w:hAnsi="Times New Roman" w:cs="Times New Roman"/>
          <w:i/>
        </w:rPr>
        <w:t>, conventional engine tune up.</w:t>
      </w:r>
    </w:p>
    <w:p w:rsidR="00F40C2D" w:rsidRPr="00E25121" w:rsidRDefault="00ED30A9" w:rsidP="00F40C2D">
      <w:pPr>
        <w:jc w:val="both"/>
        <w:rPr>
          <w:rFonts w:ascii="Times New Roman" w:hAnsi="Times New Roman" w:cs="Times New Roman"/>
          <w:b/>
        </w:rPr>
      </w:pPr>
      <w:r w:rsidRPr="00E25121">
        <w:rPr>
          <w:rFonts w:ascii="Times New Roman" w:hAnsi="Times New Roman" w:cs="Times New Roman"/>
          <w:b/>
        </w:rPr>
        <w:lastRenderedPageBreak/>
        <w:t>PENDAHULUAN</w:t>
      </w:r>
    </w:p>
    <w:p w:rsidR="00F40C2D" w:rsidRDefault="00F40C2D" w:rsidP="00F40C2D">
      <w:pPr>
        <w:pStyle w:val="ListParagraph"/>
        <w:spacing w:line="480" w:lineRule="auto"/>
        <w:ind w:left="0" w:firstLine="720"/>
        <w:jc w:val="both"/>
      </w:pPr>
      <w:proofErr w:type="gramStart"/>
      <w:r w:rsidRPr="00D64D9B">
        <w:t>Perawatan</w:t>
      </w:r>
      <w:r>
        <w:t xml:space="preserve"> merupakan suatu kegiatan yang dilakukan untuk menjaga peralatan agar tetap stabil dan untuk mencegah terjadinya kerusakan, sehingga dapat mencapai hasil atau kondisi sesuai keinginan.</w:t>
      </w:r>
      <w:proofErr w:type="gramEnd"/>
      <w:r>
        <w:t xml:space="preserve"> Demikian juga pada suatu kendaraan, kendaran motor bensin memerlukan perawatan berkala, jika tidak maka </w:t>
      </w:r>
      <w:proofErr w:type="gramStart"/>
      <w:r>
        <w:t>akan</w:t>
      </w:r>
      <w:proofErr w:type="gramEnd"/>
      <w:r>
        <w:t xml:space="preserve"> terjadi kerusakan. Perawatan pada </w:t>
      </w:r>
      <w:r w:rsidRPr="00AA46D4">
        <w:rPr>
          <w:i/>
        </w:rPr>
        <w:t>engine</w:t>
      </w:r>
      <w:r>
        <w:t xml:space="preserve"> biasa disebut dengan </w:t>
      </w:r>
      <w:r w:rsidRPr="008B1EED">
        <w:rPr>
          <w:i/>
        </w:rPr>
        <w:t>tune up</w:t>
      </w:r>
      <w:r>
        <w:t xml:space="preserve">. </w:t>
      </w:r>
      <w:r w:rsidRPr="008B1EED">
        <w:rPr>
          <w:i/>
        </w:rPr>
        <w:t>Tune up</w:t>
      </w:r>
      <w:r>
        <w:t xml:space="preserve"> bertujuan untuk mengembalikan kondisi kendaraan kembali seperti kondisi semula (bertenaga).</w:t>
      </w:r>
    </w:p>
    <w:p w:rsidR="00F40C2D" w:rsidRDefault="00F40C2D" w:rsidP="00F40C2D">
      <w:pPr>
        <w:pStyle w:val="ListParagraph"/>
        <w:spacing w:line="480" w:lineRule="auto"/>
        <w:ind w:left="0" w:firstLine="720"/>
        <w:jc w:val="both"/>
      </w:pPr>
      <w:r>
        <w:t xml:space="preserve">Hasil </w:t>
      </w:r>
      <w:r w:rsidRPr="00F40411">
        <w:t>pengamatan/observasi yang sudah dilakukan pada sekolah terutama pada SMK BISMA KERSANA</w:t>
      </w:r>
      <w:r>
        <w:t xml:space="preserve"> pada hari selasa tanggal 8 April 2016</w:t>
      </w:r>
      <w:r w:rsidRPr="00F40411">
        <w:t xml:space="preserve"> dat</w:t>
      </w:r>
      <w:r>
        <w:t>a yang dapat disajikan yaitu per</w:t>
      </w:r>
      <w:r w:rsidRPr="00F40411">
        <w:t xml:space="preserve">sentase kemampuan siswa kelas XI dalam penguasaan kompetensi </w:t>
      </w:r>
      <w:r>
        <w:rPr>
          <w:i/>
        </w:rPr>
        <w:t>conventional</w:t>
      </w:r>
      <w:r>
        <w:t xml:space="preserve"> </w:t>
      </w:r>
      <w:r w:rsidRPr="0020463B">
        <w:rPr>
          <w:i/>
        </w:rPr>
        <w:t>engine tune up</w:t>
      </w:r>
      <w:r w:rsidRPr="00F40411">
        <w:t xml:space="preserve"> yang masih rendah dan belum memenuhi standar KKM (Kriteria Ketuntasan Minimum) yang ditentukan oleh kurikulu</w:t>
      </w:r>
      <w:r>
        <w:t>m SMK BISMA KERSANA yaitu nilai 75</w:t>
      </w:r>
      <w:r w:rsidRPr="00F40411">
        <w:t xml:space="preserve">. Berdasarkan nilai raport </w:t>
      </w:r>
      <w:r>
        <w:t xml:space="preserve">semester ganjil terutama nilai praktik </w:t>
      </w:r>
      <w:r>
        <w:rPr>
          <w:i/>
        </w:rPr>
        <w:t>conventional engine tune up</w:t>
      </w:r>
      <w:r>
        <w:t xml:space="preserve"> </w:t>
      </w:r>
      <w:r w:rsidRPr="00F40411">
        <w:t>kelas XI</w:t>
      </w:r>
      <w:r>
        <w:t xml:space="preserve"> TKR 3</w:t>
      </w:r>
      <w:r w:rsidRPr="00F40411">
        <w:t xml:space="preserve"> Tahun ajaran 2015/2016, jumlah siswa yang lulus dengan memenuhi standar KKM </w:t>
      </w:r>
      <w:r>
        <w:t xml:space="preserve">yaitu 33,3%, dengan hasil tersebut maka 66,7% siswa belum menguasai keterampilan dalam kompetensi </w:t>
      </w:r>
      <w:r>
        <w:rPr>
          <w:i/>
        </w:rPr>
        <w:t>conventional engine tune up</w:t>
      </w:r>
      <w:r w:rsidRPr="00F40411">
        <w:t>. SMK BISMA KERSANA ter</w:t>
      </w:r>
      <w:r>
        <w:t xml:space="preserve">dapat 5 kelas pada jurusan TKR </w:t>
      </w:r>
      <w:r w:rsidRPr="00F40411">
        <w:t>yang masing – mas</w:t>
      </w:r>
      <w:r>
        <w:t>i</w:t>
      </w:r>
      <w:r w:rsidRPr="00F40411">
        <w:t>ng terdiri dari 36 siswa d</w:t>
      </w:r>
      <w:r>
        <w:t>engan fasilitas untuk praktik</w:t>
      </w:r>
      <w:r w:rsidRPr="00F40411">
        <w:t xml:space="preserve"> yaitu 4</w:t>
      </w:r>
      <w:r>
        <w:t xml:space="preserve"> </w:t>
      </w:r>
      <w:r>
        <w:rPr>
          <w:i/>
        </w:rPr>
        <w:t xml:space="preserve">engine </w:t>
      </w:r>
      <w:r>
        <w:t xml:space="preserve">yaitu </w:t>
      </w:r>
      <w:r>
        <w:rPr>
          <w:i/>
        </w:rPr>
        <w:t>conventional</w:t>
      </w:r>
      <w:r>
        <w:t xml:space="preserve"> </w:t>
      </w:r>
      <w:r w:rsidRPr="000A3FF1">
        <w:rPr>
          <w:i/>
        </w:rPr>
        <w:t>engine</w:t>
      </w:r>
      <w:r w:rsidRPr="00F40411">
        <w:t xml:space="preserve"> dan terdapat juga 4 </w:t>
      </w:r>
      <w:r w:rsidRPr="00F40411">
        <w:rPr>
          <w:i/>
        </w:rPr>
        <w:t>engine</w:t>
      </w:r>
      <w:r>
        <w:t xml:space="preserve"> yaitu </w:t>
      </w:r>
      <w:r>
        <w:rPr>
          <w:i/>
        </w:rPr>
        <w:t xml:space="preserve">engine </w:t>
      </w:r>
      <w:r>
        <w:t>EFI.</w:t>
      </w:r>
    </w:p>
    <w:p w:rsidR="00F40C2D" w:rsidRDefault="00F40C2D" w:rsidP="00F40C2D">
      <w:pPr>
        <w:pStyle w:val="ListParagraph"/>
        <w:spacing w:after="200" w:line="480" w:lineRule="auto"/>
        <w:ind w:left="0" w:firstLine="720"/>
        <w:jc w:val="both"/>
        <w:rPr>
          <w:spacing w:val="1"/>
        </w:rPr>
      </w:pPr>
      <w:proofErr w:type="gramStart"/>
      <w:r>
        <w:t xml:space="preserve">Rendahnya karena </w:t>
      </w:r>
      <w:r>
        <w:rPr>
          <w:i/>
          <w:iCs/>
          <w:sz w:val="23"/>
          <w:szCs w:val="23"/>
        </w:rPr>
        <w:t xml:space="preserve">job sheet </w:t>
      </w:r>
      <w:r>
        <w:rPr>
          <w:sz w:val="23"/>
          <w:szCs w:val="23"/>
        </w:rPr>
        <w:t>yang ada sekarang kurang dapat dipahami oleh siswa dalam melakukan praktik.</w:t>
      </w:r>
      <w:proofErr w:type="gramEnd"/>
      <w:r>
        <w:rPr>
          <w:sz w:val="23"/>
          <w:szCs w:val="23"/>
        </w:rPr>
        <w:t xml:space="preserve"> </w:t>
      </w:r>
      <w:proofErr w:type="gramStart"/>
      <w:r>
        <w:rPr>
          <w:sz w:val="23"/>
          <w:szCs w:val="23"/>
        </w:rPr>
        <w:t xml:space="preserve">Isi </w:t>
      </w:r>
      <w:r>
        <w:rPr>
          <w:i/>
          <w:iCs/>
          <w:sz w:val="23"/>
          <w:szCs w:val="23"/>
        </w:rPr>
        <w:t xml:space="preserve">job sheet </w:t>
      </w:r>
      <w:r>
        <w:rPr>
          <w:sz w:val="23"/>
          <w:szCs w:val="23"/>
        </w:rPr>
        <w:t xml:space="preserve">yang terbatas karena masih menggunakan buku manual itupun digunakan saat pemberian materi dan di sekolah tersebut hanya </w:t>
      </w:r>
      <w:r>
        <w:rPr>
          <w:sz w:val="23"/>
          <w:szCs w:val="23"/>
        </w:rPr>
        <w:lastRenderedPageBreak/>
        <w:t>mempunyai lembar kerja siswa saat melakukan praktik, sehingga siswa tidak bisa langsung melaksanakan praktik kalau tidak dijelaskan terlebih dahulu.</w:t>
      </w:r>
      <w:proofErr w:type="gramEnd"/>
      <w:r w:rsidR="00A3013C">
        <w:rPr>
          <w:spacing w:val="1"/>
        </w:rPr>
        <w:t xml:space="preserve"> Menurut Abdilllah </w:t>
      </w:r>
      <w:r>
        <w:rPr>
          <w:spacing w:val="1"/>
        </w:rPr>
        <w:t>(2013: 3</w:t>
      </w:r>
      <w:r w:rsidRPr="005D28A5">
        <w:rPr>
          <w:spacing w:val="1"/>
        </w:rPr>
        <w:t>)</w:t>
      </w:r>
      <w:r>
        <w:rPr>
          <w:spacing w:val="1"/>
        </w:rPr>
        <w:t xml:space="preserve"> </w:t>
      </w:r>
      <w:r w:rsidRPr="005D28A5">
        <w:rPr>
          <w:i/>
          <w:iCs/>
        </w:rPr>
        <w:t xml:space="preserve">Job sheet </w:t>
      </w:r>
      <w:r w:rsidRPr="005D28A5">
        <w:t xml:space="preserve">paling tidak terdiri dari </w:t>
      </w:r>
      <w:r w:rsidR="0051443C">
        <w:t xml:space="preserve">(1) </w:t>
      </w:r>
      <w:r w:rsidRPr="005D28A5">
        <w:t xml:space="preserve">judul kompetensi dasar apa yang akan dicapai, </w:t>
      </w:r>
      <w:r w:rsidR="0051443C">
        <w:t xml:space="preserve">(2) </w:t>
      </w:r>
      <w:r w:rsidRPr="005D28A5">
        <w:t xml:space="preserve">waktu penyelesaian, </w:t>
      </w:r>
      <w:r w:rsidR="0051443C">
        <w:t xml:space="preserve">(3) </w:t>
      </w:r>
      <w:r w:rsidRPr="005D28A5">
        <w:t xml:space="preserve">peralatan atau bahan yang diperlukan untuk menyelesaikan tugas informasi singkat, </w:t>
      </w:r>
      <w:r w:rsidR="0051443C">
        <w:t xml:space="preserve">(4) </w:t>
      </w:r>
      <w:r w:rsidRPr="005D28A5">
        <w:t xml:space="preserve">langkah kerja, </w:t>
      </w:r>
      <w:r w:rsidR="0051443C">
        <w:t xml:space="preserve">(5) </w:t>
      </w:r>
      <w:r w:rsidRPr="005D28A5">
        <w:t>tugas yang harus dilakukan dan</w:t>
      </w:r>
      <w:r w:rsidR="00645687">
        <w:t xml:space="preserve"> </w:t>
      </w:r>
      <w:r w:rsidR="0051443C">
        <w:t xml:space="preserve">(6) </w:t>
      </w:r>
      <w:r w:rsidR="00645687">
        <w:t>laporan yang harus di kerjakan</w:t>
      </w:r>
      <w:r w:rsidRPr="0018364C">
        <w:rPr>
          <w:spacing w:val="1"/>
        </w:rPr>
        <w:t>.</w:t>
      </w:r>
      <w:r>
        <w:rPr>
          <w:spacing w:val="1"/>
        </w:rPr>
        <w:t xml:space="preserve"> </w:t>
      </w:r>
      <w:proofErr w:type="gramStart"/>
      <w:r>
        <w:rPr>
          <w:spacing w:val="1"/>
        </w:rPr>
        <w:t xml:space="preserve">Sehingga </w:t>
      </w:r>
      <w:r w:rsidRPr="00B26769">
        <w:rPr>
          <w:i/>
          <w:spacing w:val="1"/>
        </w:rPr>
        <w:t>job sheet</w:t>
      </w:r>
      <w:r>
        <w:rPr>
          <w:spacing w:val="1"/>
        </w:rPr>
        <w:t xml:space="preserve"> yang lama perlu diperbaiki atau dikembangkan.</w:t>
      </w:r>
      <w:proofErr w:type="gramEnd"/>
    </w:p>
    <w:p w:rsidR="00F40C2D" w:rsidRDefault="00F40C2D" w:rsidP="00F40C2D">
      <w:pPr>
        <w:pStyle w:val="ListParagraph"/>
        <w:spacing w:after="200" w:line="480" w:lineRule="auto"/>
        <w:ind w:left="0" w:firstLine="720"/>
        <w:jc w:val="both"/>
        <w:rPr>
          <w:spacing w:val="1"/>
        </w:rPr>
      </w:pPr>
      <w:proofErr w:type="gramStart"/>
      <w:r w:rsidRPr="00B26769">
        <w:rPr>
          <w:i/>
          <w:spacing w:val="1"/>
        </w:rPr>
        <w:t>Job sheet</w:t>
      </w:r>
      <w:r>
        <w:rPr>
          <w:spacing w:val="1"/>
        </w:rPr>
        <w:t xml:space="preserve"> lama dikembangkan menjadi job sheet berbasis </w:t>
      </w:r>
      <w:r w:rsidRPr="00B26769">
        <w:rPr>
          <w:i/>
          <w:spacing w:val="1"/>
        </w:rPr>
        <w:t>performance assessment</w:t>
      </w:r>
      <w:r>
        <w:rPr>
          <w:spacing w:val="1"/>
        </w:rPr>
        <w:t>.</w:t>
      </w:r>
      <w:proofErr w:type="gramEnd"/>
      <w:r>
        <w:rPr>
          <w:spacing w:val="1"/>
        </w:rPr>
        <w:t xml:space="preserve"> </w:t>
      </w:r>
      <w:proofErr w:type="gramStart"/>
      <w:r w:rsidRPr="00B26769">
        <w:rPr>
          <w:i/>
          <w:spacing w:val="1"/>
        </w:rPr>
        <w:t>Job sheet</w:t>
      </w:r>
      <w:r>
        <w:rPr>
          <w:spacing w:val="1"/>
        </w:rPr>
        <w:t xml:space="preserve"> berbasis </w:t>
      </w:r>
      <w:r w:rsidRPr="00B26769">
        <w:rPr>
          <w:i/>
          <w:spacing w:val="1"/>
        </w:rPr>
        <w:t>performance assessment</w:t>
      </w:r>
      <w:r>
        <w:rPr>
          <w:spacing w:val="1"/>
        </w:rPr>
        <w:t xml:space="preserve"> merupakan </w:t>
      </w:r>
      <w:r w:rsidRPr="00B26769">
        <w:rPr>
          <w:i/>
          <w:spacing w:val="1"/>
        </w:rPr>
        <w:t>job sheet</w:t>
      </w:r>
      <w:r>
        <w:rPr>
          <w:spacing w:val="1"/>
        </w:rPr>
        <w:t xml:space="preserve"> yang menekankan pada langkah kerjanya sehingga siswa dapat memahami langkah-langkah kerja yang baik dan benar.</w:t>
      </w:r>
      <w:proofErr w:type="gramEnd"/>
      <w:r>
        <w:rPr>
          <w:spacing w:val="1"/>
        </w:rPr>
        <w:t xml:space="preserve"> Sesuai arti dari </w:t>
      </w:r>
      <w:r w:rsidRPr="00B26769">
        <w:rPr>
          <w:i/>
          <w:spacing w:val="1"/>
        </w:rPr>
        <w:t>performance assessment</w:t>
      </w:r>
      <w:r w:rsidR="00A3013C">
        <w:rPr>
          <w:spacing w:val="1"/>
        </w:rPr>
        <w:t xml:space="preserve"> menurut Azizah </w:t>
      </w:r>
      <w:r>
        <w:rPr>
          <w:spacing w:val="1"/>
        </w:rPr>
        <w:t>dal</w:t>
      </w:r>
      <w:r w:rsidR="00A3013C">
        <w:rPr>
          <w:spacing w:val="1"/>
        </w:rPr>
        <w:t>am Ningtyas dan Agustini</w:t>
      </w:r>
      <w:r>
        <w:rPr>
          <w:spacing w:val="1"/>
        </w:rPr>
        <w:t xml:space="preserve"> (2014: 03) bahwa </w:t>
      </w:r>
      <w:r w:rsidRPr="002C2487">
        <w:rPr>
          <w:i/>
          <w:spacing w:val="1"/>
        </w:rPr>
        <w:t>performance assessment</w:t>
      </w:r>
      <w:r>
        <w:rPr>
          <w:spacing w:val="1"/>
        </w:rPr>
        <w:t xml:space="preserve"> merupakan suatu penilaian dengan </w:t>
      </w:r>
      <w:proofErr w:type="gramStart"/>
      <w:r>
        <w:rPr>
          <w:spacing w:val="1"/>
        </w:rPr>
        <w:t>cara</w:t>
      </w:r>
      <w:proofErr w:type="gramEnd"/>
      <w:r>
        <w:rPr>
          <w:spacing w:val="1"/>
        </w:rPr>
        <w:t xml:space="preserve"> mendemonstrasikan atau mengaplikasikan suatu pengetahuan sesuai dengan konteks kriteria yang telah ditetapkan.  </w:t>
      </w:r>
    </w:p>
    <w:p w:rsidR="00CA64D2" w:rsidRDefault="00F40C2D" w:rsidP="00A3013C">
      <w:pPr>
        <w:pStyle w:val="ListParagraph"/>
        <w:spacing w:line="480" w:lineRule="auto"/>
        <w:ind w:left="0" w:firstLine="720"/>
        <w:jc w:val="both"/>
        <w:rPr>
          <w:szCs w:val="23"/>
        </w:rPr>
      </w:pPr>
      <w:r w:rsidRPr="008C0E12">
        <w:rPr>
          <w:spacing w:val="1"/>
        </w:rPr>
        <w:t>Berdasarkan rumusan masalah di</w:t>
      </w:r>
      <w:r>
        <w:rPr>
          <w:spacing w:val="1"/>
        </w:rPr>
        <w:t xml:space="preserve"> </w:t>
      </w:r>
      <w:r w:rsidRPr="008C0E12">
        <w:rPr>
          <w:spacing w:val="1"/>
        </w:rPr>
        <w:t>atas, tujuan yang ingin dic</w:t>
      </w:r>
      <w:r>
        <w:rPr>
          <w:spacing w:val="1"/>
        </w:rPr>
        <w:t>apai dalam penelitian ini yaitu untuk m</w:t>
      </w:r>
      <w:r w:rsidRPr="00B26769">
        <w:rPr>
          <w:szCs w:val="23"/>
        </w:rPr>
        <w:t xml:space="preserve">engetahui  kelayakan perangkat pembelajaran </w:t>
      </w:r>
      <w:r w:rsidRPr="00B26769">
        <w:rPr>
          <w:i/>
          <w:szCs w:val="23"/>
        </w:rPr>
        <w:t xml:space="preserve">job sheet </w:t>
      </w:r>
      <w:r w:rsidRPr="00B26769">
        <w:rPr>
          <w:szCs w:val="23"/>
        </w:rPr>
        <w:t xml:space="preserve">berbasis </w:t>
      </w:r>
      <w:r w:rsidRPr="00B26769">
        <w:rPr>
          <w:i/>
          <w:szCs w:val="23"/>
        </w:rPr>
        <w:t>performance assessment</w:t>
      </w:r>
      <w:r w:rsidRPr="00B26769">
        <w:rPr>
          <w:szCs w:val="23"/>
        </w:rPr>
        <w:t xml:space="preserve"> untuk pembelajaran</w:t>
      </w:r>
      <w:r w:rsidRPr="00B26769">
        <w:rPr>
          <w:i/>
          <w:szCs w:val="23"/>
        </w:rPr>
        <w:t xml:space="preserve"> conventional engine</w:t>
      </w:r>
      <w:r w:rsidRPr="00B26769">
        <w:rPr>
          <w:i/>
          <w:spacing w:val="1"/>
        </w:rPr>
        <w:t xml:space="preserve"> tune up</w:t>
      </w:r>
      <w:r w:rsidRPr="00B26769">
        <w:rPr>
          <w:szCs w:val="23"/>
        </w:rPr>
        <w:t xml:space="preserve"> </w:t>
      </w:r>
      <w:r>
        <w:rPr>
          <w:szCs w:val="23"/>
        </w:rPr>
        <w:t xml:space="preserve">dan untuk mengetahui seberapa besar peningkatan </w:t>
      </w:r>
      <w:r w:rsidRPr="00115583">
        <w:rPr>
          <w:szCs w:val="23"/>
        </w:rPr>
        <w:t xml:space="preserve">kompetensi </w:t>
      </w:r>
      <w:r>
        <w:rPr>
          <w:i/>
          <w:szCs w:val="23"/>
        </w:rPr>
        <w:t xml:space="preserve">conventional </w:t>
      </w:r>
      <w:r w:rsidRPr="00115583">
        <w:rPr>
          <w:i/>
          <w:szCs w:val="23"/>
        </w:rPr>
        <w:t>engine</w:t>
      </w:r>
      <w:r w:rsidRPr="00115583">
        <w:rPr>
          <w:i/>
          <w:spacing w:val="1"/>
        </w:rPr>
        <w:t xml:space="preserve"> tune up</w:t>
      </w:r>
      <w:r>
        <w:rPr>
          <w:szCs w:val="23"/>
        </w:rPr>
        <w:t xml:space="preserve"> </w:t>
      </w:r>
      <w:r w:rsidRPr="00B26769">
        <w:rPr>
          <w:szCs w:val="23"/>
        </w:rPr>
        <w:t>pada siswa kelas XI TKR SMK BISMA KERSANA Kabupaten Brebes</w:t>
      </w:r>
      <w:r>
        <w:rPr>
          <w:szCs w:val="23"/>
        </w:rPr>
        <w:t xml:space="preserve"> </w:t>
      </w:r>
      <w:r w:rsidRPr="00B26769">
        <w:rPr>
          <w:szCs w:val="23"/>
        </w:rPr>
        <w:t xml:space="preserve">dengan menggunakan </w:t>
      </w:r>
      <w:r w:rsidRPr="00B26769">
        <w:rPr>
          <w:i/>
          <w:szCs w:val="23"/>
        </w:rPr>
        <w:t xml:space="preserve">job sheet </w:t>
      </w:r>
      <w:r w:rsidRPr="00B26769">
        <w:rPr>
          <w:szCs w:val="23"/>
        </w:rPr>
        <w:t xml:space="preserve">berbasis </w:t>
      </w:r>
      <w:r w:rsidRPr="00B26769">
        <w:rPr>
          <w:i/>
        </w:rPr>
        <w:t>performance assessment</w:t>
      </w:r>
      <w:r w:rsidRPr="00B26769">
        <w:rPr>
          <w:szCs w:val="23"/>
        </w:rPr>
        <w:t>.</w:t>
      </w:r>
    </w:p>
    <w:p w:rsidR="00A3013C" w:rsidRDefault="00A3013C" w:rsidP="00A3013C">
      <w:pPr>
        <w:pStyle w:val="ListParagraph"/>
        <w:spacing w:line="480" w:lineRule="auto"/>
        <w:ind w:left="0" w:firstLine="720"/>
        <w:jc w:val="both"/>
        <w:rPr>
          <w:szCs w:val="23"/>
        </w:rPr>
      </w:pPr>
    </w:p>
    <w:p w:rsidR="00A3013C" w:rsidRPr="00A3013C" w:rsidRDefault="00A3013C" w:rsidP="00A3013C">
      <w:pPr>
        <w:pStyle w:val="ListParagraph"/>
        <w:spacing w:line="480" w:lineRule="auto"/>
        <w:ind w:left="0" w:firstLine="720"/>
        <w:jc w:val="both"/>
        <w:rPr>
          <w:szCs w:val="23"/>
        </w:rPr>
      </w:pPr>
    </w:p>
    <w:p w:rsidR="00F40C2D" w:rsidRPr="005C75A0" w:rsidRDefault="00ED30A9" w:rsidP="00F40C2D">
      <w:pPr>
        <w:spacing w:after="0" w:line="480" w:lineRule="auto"/>
        <w:jc w:val="both"/>
        <w:rPr>
          <w:rFonts w:ascii="Times New Roman" w:hAnsi="Times New Roman" w:cs="Times New Roman"/>
          <w:b/>
          <w:spacing w:val="1"/>
          <w:sz w:val="24"/>
          <w:szCs w:val="24"/>
        </w:rPr>
      </w:pPr>
      <w:r w:rsidRPr="005C75A0">
        <w:rPr>
          <w:rFonts w:ascii="Times New Roman" w:hAnsi="Times New Roman" w:cs="Times New Roman"/>
          <w:b/>
          <w:spacing w:val="1"/>
          <w:sz w:val="24"/>
          <w:szCs w:val="24"/>
        </w:rPr>
        <w:lastRenderedPageBreak/>
        <w:t>METODE PENELITIAN</w:t>
      </w:r>
    </w:p>
    <w:p w:rsidR="00F40C2D" w:rsidRDefault="00F40C2D" w:rsidP="00F40C2D">
      <w:pPr>
        <w:spacing w:after="0" w:line="480" w:lineRule="auto"/>
        <w:ind w:firstLine="720"/>
        <w:jc w:val="both"/>
      </w:pPr>
      <w:r w:rsidRPr="00B26769">
        <w:rPr>
          <w:rFonts w:ascii="Times New Roman" w:hAnsi="Times New Roman" w:cs="Times New Roman"/>
          <w:sz w:val="24"/>
        </w:rPr>
        <w:t xml:space="preserve">Model yang digunakan dalam penelitian ini adalah penelitian pengembangan, dengan pendekatan kuantitatif desain </w:t>
      </w:r>
      <w:r w:rsidRPr="00B26769">
        <w:rPr>
          <w:rFonts w:ascii="Times New Roman" w:hAnsi="Times New Roman" w:cs="Times New Roman"/>
          <w:i/>
          <w:iCs/>
          <w:sz w:val="24"/>
        </w:rPr>
        <w:t xml:space="preserve">one group pre test and post test, </w:t>
      </w:r>
      <w:r w:rsidRPr="00B26769">
        <w:rPr>
          <w:rFonts w:ascii="Times New Roman" w:hAnsi="Times New Roman" w:cs="Times New Roman"/>
          <w:sz w:val="24"/>
        </w:rPr>
        <w:t>yang berorientasi pada pengembangan produk. Subjek dalam penelitian ini terdiri dari 1 kelas TKR (Teknik Kendaraan Ringan) yaitu kelas XI TKR 3 berjumlah 36 siswa di SMK BISMA Kersana, pada mata pelajaran Pemeliharaan Servis Kendaraan Ringan tahun ajaran 2016/2017.</w:t>
      </w:r>
      <w:r>
        <w:rPr>
          <w:rFonts w:ascii="Times New Roman" w:hAnsi="Times New Roman" w:cs="Times New Roman"/>
          <w:sz w:val="24"/>
        </w:rPr>
        <w:t xml:space="preserve"> </w:t>
      </w:r>
      <w:proofErr w:type="gramStart"/>
      <w:r>
        <w:rPr>
          <w:rFonts w:ascii="Times New Roman" w:hAnsi="Times New Roman" w:cs="Times New Roman"/>
          <w:sz w:val="24"/>
          <w:szCs w:val="24"/>
        </w:rPr>
        <w:t>Metode yang digunakan untuk pengumpulan data yaitu metode angket, metode tes, metode observasi dan metode dokumentasi.</w:t>
      </w:r>
      <w:proofErr w:type="gramEnd"/>
      <w:r>
        <w:t xml:space="preserve"> </w:t>
      </w:r>
    </w:p>
    <w:p w:rsidR="00F40C2D" w:rsidRDefault="00F40C2D" w:rsidP="003619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Prosedur penelitian dan pengembangan menurut Sugiyono (2010: 409) terdapat sepuluh prosedur yaitu: (1) potensi dan masalah, (2) pengumpulan data, (3) desain produk, (4) validasi desain, (5) revisi desain (6) uji coba produk, (7) revisi produk, (8) uji coba pemakaian, (9) revisi produk dan (10) produksi masal, sedangkan prosedur penelitian dan pengembangan pada penelitian penelitian ini hanya memakai tujuh dari prosedur yang ada yaitu hanya sampai uji revisi produk setelah uji coba produk.</w:t>
      </w:r>
    </w:p>
    <w:p w:rsidR="00F40C2D" w:rsidRDefault="00F40C2D" w:rsidP="0036194C">
      <w:pPr>
        <w:spacing w:after="0" w:line="480" w:lineRule="auto"/>
        <w:ind w:firstLine="720"/>
        <w:jc w:val="both"/>
        <w:rPr>
          <w:rFonts w:ascii="Times New Roman" w:hAnsi="Times New Roman" w:cs="Times New Roman"/>
          <w:sz w:val="24"/>
          <w:szCs w:val="24"/>
        </w:rPr>
      </w:pPr>
      <w:r w:rsidRPr="009C4327">
        <w:rPr>
          <w:rFonts w:ascii="Times New Roman" w:hAnsi="Times New Roman" w:cs="Times New Roman"/>
          <w:sz w:val="24"/>
          <w:szCs w:val="24"/>
        </w:rPr>
        <w:t xml:space="preserve">Data yang dikumpulkan pada pengembangan </w:t>
      </w:r>
      <w:r w:rsidRPr="009C4327">
        <w:rPr>
          <w:rFonts w:ascii="Times New Roman" w:hAnsi="Times New Roman" w:cs="Times New Roman"/>
          <w:i/>
          <w:iCs/>
          <w:sz w:val="24"/>
          <w:szCs w:val="24"/>
        </w:rPr>
        <w:t>job sheet</w:t>
      </w:r>
      <w:r>
        <w:rPr>
          <w:rFonts w:ascii="Times New Roman" w:hAnsi="Times New Roman" w:cs="Times New Roman"/>
          <w:i/>
          <w:iCs/>
          <w:sz w:val="24"/>
          <w:szCs w:val="24"/>
        </w:rPr>
        <w:t xml:space="preserve"> conventional engine tune up</w:t>
      </w:r>
      <w:r w:rsidRPr="009C4327">
        <w:rPr>
          <w:rFonts w:ascii="Times New Roman" w:hAnsi="Times New Roman" w:cs="Times New Roman"/>
          <w:i/>
          <w:iCs/>
          <w:sz w:val="24"/>
          <w:szCs w:val="24"/>
        </w:rPr>
        <w:t xml:space="preserve"> </w:t>
      </w:r>
      <w:r w:rsidRPr="009C4327">
        <w:rPr>
          <w:rFonts w:ascii="Times New Roman" w:hAnsi="Times New Roman" w:cs="Times New Roman"/>
          <w:sz w:val="24"/>
          <w:szCs w:val="24"/>
        </w:rPr>
        <w:t xml:space="preserve">berupa data kuantitatif sebagai data pokok dan data kualitatif berupa saran dan masukan dari responden sebagai data tambahan. </w:t>
      </w:r>
      <w:proofErr w:type="gramStart"/>
      <w:r w:rsidRPr="009C4327">
        <w:rPr>
          <w:rFonts w:ascii="Times New Roman" w:hAnsi="Times New Roman" w:cs="Times New Roman"/>
          <w:sz w:val="24"/>
          <w:szCs w:val="24"/>
        </w:rPr>
        <w:t>Data tersebut memberi gambaran mengenai kelayakan produk yang dikembangkan.</w:t>
      </w:r>
      <w:proofErr w:type="gramEnd"/>
      <w:r>
        <w:rPr>
          <w:rFonts w:ascii="Times New Roman" w:hAnsi="Times New Roman" w:cs="Times New Roman"/>
          <w:sz w:val="24"/>
          <w:szCs w:val="24"/>
        </w:rPr>
        <w:t xml:space="preserve"> </w:t>
      </w:r>
      <w:r w:rsidRPr="00090681">
        <w:rPr>
          <w:rFonts w:ascii="Times New Roman" w:hAnsi="Times New Roman" w:cs="Times New Roman"/>
          <w:sz w:val="24"/>
          <w:szCs w:val="24"/>
        </w:rPr>
        <w:t xml:space="preserve">Data </w:t>
      </w:r>
      <w:r>
        <w:rPr>
          <w:rFonts w:ascii="Times New Roman" w:hAnsi="Times New Roman" w:cs="Times New Roman"/>
          <w:sz w:val="24"/>
          <w:szCs w:val="24"/>
        </w:rPr>
        <w:t xml:space="preserve">yang akan dikumpulkan yaitu data </w:t>
      </w:r>
      <w:r w:rsidRPr="00090681">
        <w:rPr>
          <w:rFonts w:ascii="Times New Roman" w:hAnsi="Times New Roman" w:cs="Times New Roman"/>
          <w:sz w:val="24"/>
          <w:szCs w:val="24"/>
        </w:rPr>
        <w:t xml:space="preserve">dari ahli materi berupa kualitas produk ditinjau dari aspek isi materi yaitu: kesesuaian dengan silabus, tingkat pemahaman siswa dalam menggunakan </w:t>
      </w:r>
      <w:r w:rsidRPr="00090681">
        <w:rPr>
          <w:rFonts w:ascii="Times New Roman" w:hAnsi="Times New Roman" w:cs="Times New Roman"/>
          <w:i/>
          <w:iCs/>
          <w:sz w:val="24"/>
          <w:szCs w:val="24"/>
        </w:rPr>
        <w:t>job sheet</w:t>
      </w:r>
      <w:r w:rsidRPr="00090681">
        <w:rPr>
          <w:rFonts w:ascii="Times New Roman" w:hAnsi="Times New Roman" w:cs="Times New Roman"/>
          <w:sz w:val="24"/>
          <w:szCs w:val="24"/>
        </w:rPr>
        <w:t>, kesesuaian desain evaluasi, pemilihan gambar, langkah-</w:t>
      </w:r>
      <w:r w:rsidRPr="00090681">
        <w:rPr>
          <w:rFonts w:ascii="Times New Roman" w:hAnsi="Times New Roman" w:cs="Times New Roman"/>
          <w:sz w:val="24"/>
          <w:szCs w:val="24"/>
        </w:rPr>
        <w:lastRenderedPageBreak/>
        <w:t xml:space="preserve">langkah </w:t>
      </w:r>
      <w:r w:rsidRPr="00090681">
        <w:rPr>
          <w:rFonts w:ascii="Times New Roman" w:hAnsi="Times New Roman" w:cs="Times New Roman"/>
          <w:i/>
          <w:sz w:val="24"/>
          <w:szCs w:val="24"/>
        </w:rPr>
        <w:t>conventional engine tune up</w:t>
      </w:r>
      <w:r w:rsidRPr="00090681">
        <w:rPr>
          <w:rFonts w:ascii="Times New Roman" w:hAnsi="Times New Roman" w:cs="Times New Roman"/>
          <w:sz w:val="24"/>
          <w:szCs w:val="24"/>
        </w:rPr>
        <w:t xml:space="preserve">, dan berupa kelayakan, kualitas </w:t>
      </w:r>
      <w:r w:rsidRPr="00090681">
        <w:rPr>
          <w:rFonts w:ascii="Times New Roman" w:hAnsi="Times New Roman" w:cs="Times New Roman"/>
          <w:i/>
          <w:iCs/>
          <w:sz w:val="24"/>
          <w:szCs w:val="24"/>
        </w:rPr>
        <w:t xml:space="preserve">job sheet </w:t>
      </w:r>
      <w:r w:rsidRPr="00090681">
        <w:rPr>
          <w:rFonts w:ascii="Times New Roman" w:hAnsi="Times New Roman" w:cs="Times New Roman"/>
          <w:sz w:val="24"/>
          <w:szCs w:val="24"/>
        </w:rPr>
        <w:t xml:space="preserve">ditinjau dari perancangan sampul, dan isi </w:t>
      </w:r>
      <w:r w:rsidRPr="00090681">
        <w:rPr>
          <w:rFonts w:ascii="Times New Roman" w:hAnsi="Times New Roman" w:cs="Times New Roman"/>
          <w:i/>
          <w:iCs/>
          <w:sz w:val="24"/>
          <w:szCs w:val="24"/>
        </w:rPr>
        <w:t xml:space="preserve">job sheet </w:t>
      </w:r>
      <w:r w:rsidRPr="00090681">
        <w:rPr>
          <w:rFonts w:ascii="Times New Roman" w:hAnsi="Times New Roman" w:cs="Times New Roman"/>
          <w:sz w:val="24"/>
          <w:szCs w:val="24"/>
        </w:rPr>
        <w:t xml:space="preserve">dengan materi </w:t>
      </w:r>
      <w:r w:rsidRPr="00090681">
        <w:rPr>
          <w:rFonts w:ascii="Times New Roman" w:hAnsi="Times New Roman" w:cs="Times New Roman"/>
          <w:i/>
          <w:sz w:val="24"/>
          <w:szCs w:val="24"/>
        </w:rPr>
        <w:t>conventional engine tune up</w:t>
      </w:r>
      <w:r w:rsidRPr="0009068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yang digunakan yaitu uji persyaratan (uji normalitas dan uji homogenitas) dan uji analisis data (uji t-berpasangan dan uji N-gain).</w:t>
      </w:r>
      <w:proofErr w:type="gramEnd"/>
    </w:p>
    <w:p w:rsidR="00F40C2D" w:rsidRPr="00140D74" w:rsidRDefault="00ED30A9" w:rsidP="00F40C2D">
      <w:pPr>
        <w:spacing w:after="0" w:line="480" w:lineRule="auto"/>
        <w:jc w:val="both"/>
        <w:rPr>
          <w:rFonts w:ascii="Times New Roman" w:hAnsi="Times New Roman" w:cs="Times New Roman"/>
          <w:b/>
          <w:sz w:val="24"/>
          <w:szCs w:val="24"/>
        </w:rPr>
      </w:pPr>
      <w:r w:rsidRPr="00140D74">
        <w:rPr>
          <w:rFonts w:ascii="Times New Roman" w:hAnsi="Times New Roman" w:cs="Times New Roman"/>
          <w:b/>
          <w:sz w:val="24"/>
          <w:szCs w:val="24"/>
        </w:rPr>
        <w:t xml:space="preserve">HASIL PENELITIAN </w:t>
      </w:r>
    </w:p>
    <w:p w:rsidR="00F40C2D" w:rsidRDefault="00F40C2D" w:rsidP="00F40C2D">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Data yang diperoleh dari penelitian ini yaitu hasil kelayakan </w:t>
      </w:r>
      <w:r w:rsidRPr="00140D74">
        <w:rPr>
          <w:rFonts w:ascii="Times New Roman" w:hAnsi="Times New Roman" w:cs="Times New Roman"/>
          <w:i/>
          <w:sz w:val="24"/>
          <w:szCs w:val="24"/>
        </w:rPr>
        <w:t>job sheet</w:t>
      </w:r>
      <w:r>
        <w:rPr>
          <w:rFonts w:ascii="Times New Roman" w:hAnsi="Times New Roman" w:cs="Times New Roman"/>
          <w:sz w:val="24"/>
          <w:szCs w:val="24"/>
        </w:rPr>
        <w:t xml:space="preserve"> berbasis </w:t>
      </w:r>
      <w:r w:rsidRPr="00140D74">
        <w:rPr>
          <w:rFonts w:ascii="Times New Roman" w:hAnsi="Times New Roman" w:cs="Times New Roman"/>
          <w:i/>
          <w:sz w:val="24"/>
          <w:szCs w:val="24"/>
        </w:rPr>
        <w:t>performance assessment</w:t>
      </w:r>
      <w:r>
        <w:rPr>
          <w:rFonts w:ascii="Times New Roman" w:hAnsi="Times New Roman" w:cs="Times New Roman"/>
          <w:sz w:val="24"/>
          <w:szCs w:val="24"/>
        </w:rPr>
        <w:t xml:space="preserve"> dan hasil uji coba </w:t>
      </w:r>
      <w:r w:rsidRPr="00140D74">
        <w:rPr>
          <w:rFonts w:ascii="Times New Roman" w:hAnsi="Times New Roman" w:cs="Times New Roman"/>
          <w:i/>
          <w:sz w:val="24"/>
          <w:szCs w:val="24"/>
        </w:rPr>
        <w:t>job sheet</w:t>
      </w:r>
      <w:r>
        <w:rPr>
          <w:rFonts w:ascii="Times New Roman" w:hAnsi="Times New Roman" w:cs="Times New Roman"/>
          <w:sz w:val="24"/>
          <w:szCs w:val="24"/>
        </w:rPr>
        <w:t xml:space="preserve"> berbasis </w:t>
      </w:r>
      <w:r w:rsidRPr="00140D74">
        <w:rPr>
          <w:rFonts w:ascii="Times New Roman" w:hAnsi="Times New Roman" w:cs="Times New Roman"/>
          <w:i/>
          <w:sz w:val="24"/>
          <w:szCs w:val="24"/>
        </w:rPr>
        <w:t>performance assessment</w:t>
      </w:r>
      <w:r>
        <w:rPr>
          <w:rFonts w:ascii="Times New Roman" w:hAnsi="Times New Roman" w:cs="Times New Roman"/>
          <w:i/>
          <w:sz w:val="24"/>
          <w:szCs w:val="24"/>
        </w:rPr>
        <w:t xml:space="preserve"> </w:t>
      </w:r>
      <w:r>
        <w:rPr>
          <w:rFonts w:ascii="Times New Roman" w:hAnsi="Times New Roman" w:cs="Times New Roman"/>
          <w:sz w:val="24"/>
          <w:szCs w:val="24"/>
        </w:rPr>
        <w:t>pada siswa kelas XI TKR 3 SMK BISMA KERSANA.</w:t>
      </w:r>
      <w:proofErr w:type="gramEnd"/>
      <w:r>
        <w:rPr>
          <w:rFonts w:ascii="Times New Roman" w:hAnsi="Times New Roman" w:cs="Times New Roman"/>
          <w:sz w:val="24"/>
          <w:szCs w:val="24"/>
        </w:rPr>
        <w:t xml:space="preserve"> </w:t>
      </w:r>
    </w:p>
    <w:p w:rsidR="00F40C2D" w:rsidRPr="00984D83" w:rsidRDefault="00F40C2D" w:rsidP="00F40C2D">
      <w:pPr>
        <w:spacing w:line="240" w:lineRule="auto"/>
        <w:ind w:firstLine="3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r w:rsidRPr="00984D83">
        <w:rPr>
          <w:rFonts w:ascii="Times New Roman" w:hAnsi="Times New Roman" w:cs="Times New Roman"/>
          <w:color w:val="000000" w:themeColor="text1"/>
          <w:sz w:val="24"/>
          <w:szCs w:val="24"/>
        </w:rPr>
        <w:t xml:space="preserve">1 Hasil Rata-Rata Penilaian Tiap Aspek </w:t>
      </w:r>
      <w:r w:rsidRPr="00984D83">
        <w:rPr>
          <w:rFonts w:ascii="Times New Roman" w:hAnsi="Times New Roman" w:cs="Times New Roman"/>
          <w:i/>
          <w:sz w:val="24"/>
          <w:szCs w:val="24"/>
        </w:rPr>
        <w:t>Job Sheet</w:t>
      </w:r>
      <w:r w:rsidRPr="00984D83">
        <w:rPr>
          <w:rFonts w:ascii="Times New Roman" w:hAnsi="Times New Roman" w:cs="Times New Roman"/>
          <w:sz w:val="24"/>
          <w:szCs w:val="24"/>
        </w:rPr>
        <w:t xml:space="preserve"> Berbasis </w:t>
      </w:r>
      <w:r w:rsidRPr="00984D83">
        <w:rPr>
          <w:rFonts w:ascii="Times New Roman" w:hAnsi="Times New Roman" w:cs="Times New Roman"/>
          <w:i/>
          <w:sz w:val="24"/>
          <w:szCs w:val="24"/>
        </w:rPr>
        <w:t>Performance Assessment</w:t>
      </w:r>
    </w:p>
    <w:tbl>
      <w:tblPr>
        <w:tblW w:w="8535" w:type="dxa"/>
        <w:tblBorders>
          <w:insideH w:val="single" w:sz="4" w:space="0" w:color="auto"/>
        </w:tblBorders>
        <w:tblLook w:val="04A0" w:firstRow="1" w:lastRow="0" w:firstColumn="1" w:lastColumn="0" w:noHBand="0" w:noVBand="1"/>
      </w:tblPr>
      <w:tblGrid>
        <w:gridCol w:w="536"/>
        <w:gridCol w:w="2204"/>
        <w:gridCol w:w="1414"/>
        <w:gridCol w:w="1470"/>
        <w:gridCol w:w="1469"/>
        <w:gridCol w:w="1442"/>
      </w:tblGrid>
      <w:tr w:rsidR="00F40C2D" w:rsidRPr="00984D83" w:rsidTr="00C46F35">
        <w:trPr>
          <w:trHeight w:val="291"/>
        </w:trPr>
        <w:tc>
          <w:tcPr>
            <w:tcW w:w="536"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091C4D">
              <w:rPr>
                <w:rFonts w:ascii="Times New Roman" w:eastAsia="Times New Roman" w:hAnsi="Times New Roman" w:cs="Times New Roman"/>
                <w:color w:val="000000"/>
                <w:sz w:val="24"/>
                <w:szCs w:val="24"/>
              </w:rPr>
              <w:t>o</w:t>
            </w:r>
          </w:p>
        </w:tc>
        <w:tc>
          <w:tcPr>
            <w:tcW w:w="2204"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Aspek Yang Dinilai</w:t>
            </w:r>
          </w:p>
        </w:tc>
        <w:tc>
          <w:tcPr>
            <w:tcW w:w="4353" w:type="dxa"/>
            <w:gridSpan w:val="3"/>
            <w:tcBorders>
              <w:top w:val="single" w:sz="4" w:space="0" w:color="auto"/>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Hasil Penilaian</w:t>
            </w:r>
          </w:p>
        </w:tc>
        <w:tc>
          <w:tcPr>
            <w:tcW w:w="1442"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Rata-Rata</w:t>
            </w:r>
          </w:p>
        </w:tc>
      </w:tr>
      <w:tr w:rsidR="00F40C2D" w:rsidRPr="00984D83" w:rsidTr="00C46F35">
        <w:trPr>
          <w:trHeight w:val="291"/>
        </w:trPr>
        <w:tc>
          <w:tcPr>
            <w:tcW w:w="536"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1414" w:type="dxa"/>
            <w:tcBorders>
              <w:top w:val="single" w:sz="4" w:space="0" w:color="auto"/>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Validator 1</w:t>
            </w:r>
          </w:p>
        </w:tc>
        <w:tc>
          <w:tcPr>
            <w:tcW w:w="1470" w:type="dxa"/>
            <w:tcBorders>
              <w:top w:val="single" w:sz="4" w:space="0" w:color="auto"/>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Validator 2</w:t>
            </w:r>
          </w:p>
        </w:tc>
        <w:tc>
          <w:tcPr>
            <w:tcW w:w="1469" w:type="dxa"/>
            <w:tcBorders>
              <w:top w:val="single" w:sz="4" w:space="0" w:color="auto"/>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Validator 3</w:t>
            </w:r>
          </w:p>
        </w:tc>
        <w:tc>
          <w:tcPr>
            <w:tcW w:w="1442"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r>
      <w:tr w:rsidR="00F40C2D" w:rsidRPr="00984D83" w:rsidTr="00C46F35">
        <w:trPr>
          <w:trHeight w:val="291"/>
        </w:trPr>
        <w:tc>
          <w:tcPr>
            <w:tcW w:w="536"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A</w:t>
            </w:r>
          </w:p>
        </w:tc>
        <w:tc>
          <w:tcPr>
            <w:tcW w:w="2204"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Aspek Desain Pemebelajaran</w:t>
            </w:r>
          </w:p>
        </w:tc>
        <w:tc>
          <w:tcPr>
            <w:tcW w:w="1414"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22</w:t>
            </w:r>
          </w:p>
        </w:tc>
        <w:tc>
          <w:tcPr>
            <w:tcW w:w="1470"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23</w:t>
            </w:r>
          </w:p>
        </w:tc>
        <w:tc>
          <w:tcPr>
            <w:tcW w:w="1469"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23</w:t>
            </w:r>
          </w:p>
        </w:tc>
        <w:tc>
          <w:tcPr>
            <w:tcW w:w="1442" w:type="dxa"/>
            <w:tcBorders>
              <w:top w:val="single" w:sz="4" w:space="0" w:color="auto"/>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w:t>
            </w: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B</w:t>
            </w: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Aspek Penyajian</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8</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7</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8</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Pr="00091C4D">
              <w:rPr>
                <w:rFonts w:ascii="Times New Roman" w:eastAsia="Times New Roman" w:hAnsi="Times New Roman" w:cs="Times New Roman"/>
                <w:color w:val="000000"/>
                <w:sz w:val="24"/>
                <w:szCs w:val="24"/>
              </w:rPr>
              <w:t>7</w:t>
            </w: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C</w:t>
            </w: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Isi Job Sheet</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19</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19</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20</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r w:rsidRPr="00091C4D">
              <w:rPr>
                <w:rFonts w:ascii="Times New Roman" w:eastAsia="Times New Roman" w:hAnsi="Times New Roman" w:cs="Times New Roman"/>
                <w:color w:val="000000"/>
                <w:sz w:val="24"/>
                <w:szCs w:val="24"/>
              </w:rPr>
              <w:t>3</w:t>
            </w: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rata-rata</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16.33</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16.33</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17</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w:t>
            </w: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jumlah skor</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49</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49</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51</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skor maksimum</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52</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52</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52</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r>
      <w:tr w:rsidR="00F40C2D" w:rsidRPr="00984D83" w:rsidTr="00C46F35">
        <w:trPr>
          <w:trHeight w:val="291"/>
        </w:trPr>
        <w:tc>
          <w:tcPr>
            <w:tcW w:w="536"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nil"/>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prersentase %</w:t>
            </w:r>
          </w:p>
        </w:tc>
        <w:tc>
          <w:tcPr>
            <w:tcW w:w="1414"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94.23</w:t>
            </w:r>
          </w:p>
        </w:tc>
        <w:tc>
          <w:tcPr>
            <w:tcW w:w="1470"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94.23</w:t>
            </w:r>
          </w:p>
        </w:tc>
        <w:tc>
          <w:tcPr>
            <w:tcW w:w="1469"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98.08</w:t>
            </w:r>
          </w:p>
        </w:tc>
        <w:tc>
          <w:tcPr>
            <w:tcW w:w="1442" w:type="dxa"/>
            <w:tcBorders>
              <w:top w:val="nil"/>
              <w:bottom w:val="nil"/>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95.51</w:t>
            </w:r>
          </w:p>
        </w:tc>
      </w:tr>
      <w:tr w:rsidR="00F40C2D" w:rsidRPr="00984D83" w:rsidTr="00C46F35">
        <w:trPr>
          <w:trHeight w:val="291"/>
        </w:trPr>
        <w:tc>
          <w:tcPr>
            <w:tcW w:w="536"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p>
        </w:tc>
        <w:tc>
          <w:tcPr>
            <w:tcW w:w="2204"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kriteria</w:t>
            </w:r>
          </w:p>
        </w:tc>
        <w:tc>
          <w:tcPr>
            <w:tcW w:w="1414"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sangat layak</w:t>
            </w:r>
          </w:p>
        </w:tc>
        <w:tc>
          <w:tcPr>
            <w:tcW w:w="1470"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sangat layak</w:t>
            </w:r>
          </w:p>
        </w:tc>
        <w:tc>
          <w:tcPr>
            <w:tcW w:w="1469"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sangat layak</w:t>
            </w:r>
          </w:p>
        </w:tc>
        <w:tc>
          <w:tcPr>
            <w:tcW w:w="1442" w:type="dxa"/>
            <w:tcBorders>
              <w:top w:val="nil"/>
              <w:bottom w:val="single" w:sz="4" w:space="0" w:color="auto"/>
            </w:tcBorders>
            <w:shd w:val="clear" w:color="auto" w:fill="auto"/>
            <w:noWrap/>
            <w:vAlign w:val="center"/>
            <w:hideMark/>
          </w:tcPr>
          <w:p w:rsidR="00F40C2D" w:rsidRPr="00091C4D" w:rsidRDefault="00F40C2D" w:rsidP="00C46F35">
            <w:pPr>
              <w:spacing w:after="0" w:line="240" w:lineRule="auto"/>
              <w:jc w:val="center"/>
              <w:rPr>
                <w:rFonts w:ascii="Times New Roman" w:eastAsia="Times New Roman" w:hAnsi="Times New Roman" w:cs="Times New Roman"/>
                <w:color w:val="000000"/>
                <w:sz w:val="24"/>
                <w:szCs w:val="24"/>
              </w:rPr>
            </w:pPr>
            <w:r w:rsidRPr="00091C4D">
              <w:rPr>
                <w:rFonts w:ascii="Times New Roman" w:eastAsia="Times New Roman" w:hAnsi="Times New Roman" w:cs="Times New Roman"/>
                <w:color w:val="000000"/>
                <w:sz w:val="24"/>
                <w:szCs w:val="24"/>
              </w:rPr>
              <w:t>sangat layak</w:t>
            </w:r>
          </w:p>
        </w:tc>
      </w:tr>
    </w:tbl>
    <w:p w:rsidR="00F40C2D" w:rsidRDefault="00F40C2D" w:rsidP="00F40C2D">
      <w:pPr>
        <w:autoSpaceDE w:val="0"/>
        <w:autoSpaceDN w:val="0"/>
        <w:adjustRightInd w:val="0"/>
        <w:spacing w:before="240"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Pr>
          <w:rFonts w:ascii="Times New Roman" w:hAnsi="Times New Roman" w:cs="Times New Roman"/>
          <w:color w:val="000000" w:themeColor="text1"/>
          <w:sz w:val="24"/>
          <w:szCs w:val="24"/>
        </w:rPr>
        <w:t xml:space="preserve">tabel </w:t>
      </w:r>
      <w:r w:rsidRPr="008F0C33">
        <w:rPr>
          <w:rFonts w:ascii="Times New Roman" w:hAnsi="Times New Roman" w:cs="Times New Roman"/>
          <w:color w:val="000000" w:themeColor="text1"/>
          <w:sz w:val="24"/>
          <w:szCs w:val="24"/>
        </w:rPr>
        <w:t xml:space="preserve">1 dapat diketahui bahwa </w:t>
      </w:r>
      <w:r w:rsidRPr="00831E95">
        <w:rPr>
          <w:i/>
        </w:rPr>
        <w:t>job sheet</w:t>
      </w:r>
      <w:r>
        <w:t xml:space="preserve"> berbasis </w:t>
      </w:r>
      <w:r w:rsidRPr="00831E95">
        <w:rPr>
          <w:i/>
        </w:rPr>
        <w:t xml:space="preserve">performance </w:t>
      </w:r>
      <w:r w:rsidRPr="00984D83">
        <w:rPr>
          <w:rFonts w:ascii="Times New Roman" w:hAnsi="Times New Roman" w:cs="Times New Roman"/>
          <w:i/>
          <w:sz w:val="24"/>
          <w:szCs w:val="24"/>
        </w:rPr>
        <w:t>assessment</w:t>
      </w:r>
      <w:r w:rsidRPr="008F0C33">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mendapatkan rata-rata presentase 95.51 %, dengan presentase tersebut </w:t>
      </w:r>
      <w:r>
        <w:rPr>
          <w:rFonts w:ascii="Times New Roman" w:hAnsi="Times New Roman" w:cs="Times New Roman"/>
          <w:i/>
          <w:iCs/>
          <w:sz w:val="24"/>
          <w:szCs w:val="24"/>
        </w:rPr>
        <w:t xml:space="preserve">job sheet </w:t>
      </w:r>
      <w:r>
        <w:rPr>
          <w:rFonts w:ascii="Times New Roman" w:hAnsi="Times New Roman" w:cs="Times New Roman"/>
          <w:sz w:val="24"/>
          <w:szCs w:val="24"/>
        </w:rPr>
        <w:t>dinyatakan sangat layak untuk digunakan dalam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Adapun salah satu saran perbaikan dari validator yaitu kalimat perintah </w:t>
      </w:r>
      <w:r>
        <w:rPr>
          <w:rFonts w:ascii="Times New Roman" w:hAnsi="Times New Roman" w:cs="Times New Roman"/>
          <w:i/>
          <w:sz w:val="24"/>
          <w:szCs w:val="24"/>
        </w:rPr>
        <w:t xml:space="preserve">job sheet </w:t>
      </w:r>
      <w:r>
        <w:rPr>
          <w:rFonts w:ascii="Times New Roman" w:hAnsi="Times New Roman" w:cs="Times New Roman"/>
          <w:sz w:val="24"/>
          <w:szCs w:val="24"/>
        </w:rPr>
        <w:t>perlu diperjelas.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Adanya saran perbaikan menjadikan </w:t>
      </w:r>
      <w:r>
        <w:rPr>
          <w:rFonts w:ascii="Times New Roman" w:hAnsi="Times New Roman" w:cs="Times New Roman"/>
          <w:i/>
          <w:iCs/>
          <w:sz w:val="24"/>
          <w:szCs w:val="24"/>
        </w:rPr>
        <w:t xml:space="preserve">job sheet </w:t>
      </w:r>
      <w:r>
        <w:rPr>
          <w:rFonts w:ascii="Times New Roman" w:hAnsi="Times New Roman" w:cs="Times New Roman"/>
          <w:sz w:val="24"/>
          <w:szCs w:val="24"/>
        </w:rPr>
        <w:t>lebih lengkap dan mudah dipahami.</w:t>
      </w:r>
      <w:proofErr w:type="gramEnd"/>
    </w:p>
    <w:p w:rsidR="0036194C" w:rsidRDefault="0036194C" w:rsidP="00F40C2D">
      <w:pPr>
        <w:pStyle w:val="ListParagraph"/>
        <w:autoSpaceDE w:val="0"/>
        <w:autoSpaceDN w:val="0"/>
        <w:adjustRightInd w:val="0"/>
        <w:spacing w:line="480" w:lineRule="auto"/>
        <w:ind w:left="0" w:firstLine="567"/>
        <w:jc w:val="center"/>
      </w:pPr>
    </w:p>
    <w:p w:rsidR="00F40C2D" w:rsidRDefault="00F40C2D" w:rsidP="00F40C2D">
      <w:pPr>
        <w:pStyle w:val="ListParagraph"/>
        <w:autoSpaceDE w:val="0"/>
        <w:autoSpaceDN w:val="0"/>
        <w:adjustRightInd w:val="0"/>
        <w:spacing w:line="480" w:lineRule="auto"/>
        <w:ind w:left="0" w:firstLine="567"/>
        <w:jc w:val="center"/>
        <w:rPr>
          <w:i/>
          <w:iCs/>
        </w:rPr>
      </w:pPr>
      <w:r>
        <w:lastRenderedPageBreak/>
        <w:t xml:space="preserve">Tabel 2 Hasil Uji Normalitas </w:t>
      </w:r>
      <w:r>
        <w:rPr>
          <w:i/>
          <w:iCs/>
        </w:rPr>
        <w:t xml:space="preserve">Pre-test </w:t>
      </w:r>
      <w:r>
        <w:t xml:space="preserve">dan </w:t>
      </w:r>
      <w:r>
        <w:rPr>
          <w:i/>
          <w:iCs/>
        </w:rPr>
        <w:t>Post-test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843"/>
        <w:gridCol w:w="1418"/>
        <w:gridCol w:w="1417"/>
        <w:gridCol w:w="3134"/>
      </w:tblGrid>
      <w:tr w:rsidR="00F40C2D" w:rsidTr="00C46F35">
        <w:tc>
          <w:tcPr>
            <w:tcW w:w="675" w:type="dxa"/>
            <w:tcBorders>
              <w:top w:val="single" w:sz="4" w:space="0" w:color="auto"/>
              <w:bottom w:val="single" w:sz="4" w:space="0" w:color="auto"/>
            </w:tcBorders>
          </w:tcPr>
          <w:p w:rsidR="00F40C2D" w:rsidRDefault="00F40C2D" w:rsidP="00C46F35">
            <w:pPr>
              <w:pStyle w:val="ListParagraph"/>
              <w:autoSpaceDE w:val="0"/>
              <w:autoSpaceDN w:val="0"/>
              <w:adjustRightInd w:val="0"/>
              <w:spacing w:line="276" w:lineRule="auto"/>
              <w:ind w:left="0"/>
              <w:jc w:val="center"/>
            </w:pPr>
            <w:r>
              <w:t>No.</w:t>
            </w:r>
          </w:p>
        </w:tc>
        <w:tc>
          <w:tcPr>
            <w:tcW w:w="1843" w:type="dxa"/>
            <w:tcBorders>
              <w:top w:val="single" w:sz="4" w:space="0" w:color="auto"/>
              <w:bottom w:val="single" w:sz="4" w:space="0" w:color="auto"/>
            </w:tcBorders>
          </w:tcPr>
          <w:p w:rsidR="00F40C2D" w:rsidRDefault="00F40C2D" w:rsidP="00C46F35">
            <w:pPr>
              <w:pStyle w:val="ListParagraph"/>
              <w:autoSpaceDE w:val="0"/>
              <w:autoSpaceDN w:val="0"/>
              <w:adjustRightInd w:val="0"/>
              <w:spacing w:line="276" w:lineRule="auto"/>
              <w:ind w:left="0"/>
              <w:jc w:val="center"/>
            </w:pPr>
            <w:r>
              <w:t xml:space="preserve">Uji </w:t>
            </w:r>
          </w:p>
        </w:tc>
        <w:tc>
          <w:tcPr>
            <w:tcW w:w="1418" w:type="dxa"/>
            <w:tcBorders>
              <w:top w:val="single" w:sz="4" w:space="0" w:color="auto"/>
              <w:bottom w:val="single" w:sz="4" w:space="0" w:color="auto"/>
            </w:tcBorders>
          </w:tcPr>
          <w:p w:rsidR="00F40C2D" w:rsidRDefault="00F40C2D" w:rsidP="00C46F35">
            <w:pPr>
              <w:pStyle w:val="ListParagraph"/>
              <w:autoSpaceDE w:val="0"/>
              <w:autoSpaceDN w:val="0"/>
              <w:adjustRightInd w:val="0"/>
              <w:spacing w:line="276" w:lineRule="auto"/>
              <w:ind w:left="0"/>
              <w:jc w:val="center"/>
            </w:pPr>
            <w:r>
              <w:t>X</w:t>
            </w:r>
            <w:r w:rsidRPr="00A06265">
              <w:rPr>
                <w:vertAlign w:val="superscript"/>
              </w:rPr>
              <w:t>2</w:t>
            </w:r>
            <w:r w:rsidRPr="00A06265">
              <w:rPr>
                <w:vertAlign w:val="subscript"/>
              </w:rPr>
              <w:t>hitung</w:t>
            </w:r>
          </w:p>
        </w:tc>
        <w:tc>
          <w:tcPr>
            <w:tcW w:w="1417" w:type="dxa"/>
            <w:tcBorders>
              <w:top w:val="single" w:sz="4" w:space="0" w:color="auto"/>
              <w:bottom w:val="single" w:sz="4" w:space="0" w:color="auto"/>
            </w:tcBorders>
          </w:tcPr>
          <w:p w:rsidR="00F40C2D" w:rsidRDefault="00F40C2D" w:rsidP="00C46F35">
            <w:pPr>
              <w:pStyle w:val="ListParagraph"/>
              <w:autoSpaceDE w:val="0"/>
              <w:autoSpaceDN w:val="0"/>
              <w:adjustRightInd w:val="0"/>
              <w:spacing w:line="276" w:lineRule="auto"/>
              <w:ind w:left="0"/>
              <w:jc w:val="center"/>
            </w:pPr>
            <w:r>
              <w:t>X</w:t>
            </w:r>
            <w:r w:rsidRPr="00A06265">
              <w:rPr>
                <w:vertAlign w:val="superscript"/>
              </w:rPr>
              <w:t>2</w:t>
            </w:r>
            <w:r w:rsidRPr="00A06265">
              <w:rPr>
                <w:vertAlign w:val="subscript"/>
              </w:rPr>
              <w:t>tabel</w:t>
            </w:r>
          </w:p>
        </w:tc>
        <w:tc>
          <w:tcPr>
            <w:tcW w:w="3134" w:type="dxa"/>
            <w:tcBorders>
              <w:top w:val="single" w:sz="4" w:space="0" w:color="auto"/>
              <w:bottom w:val="single" w:sz="4" w:space="0" w:color="auto"/>
            </w:tcBorders>
          </w:tcPr>
          <w:p w:rsidR="00F40C2D" w:rsidRDefault="00F40C2D" w:rsidP="00C46F35">
            <w:pPr>
              <w:pStyle w:val="ListParagraph"/>
              <w:autoSpaceDE w:val="0"/>
              <w:autoSpaceDN w:val="0"/>
              <w:adjustRightInd w:val="0"/>
              <w:spacing w:line="276" w:lineRule="auto"/>
              <w:ind w:left="0"/>
              <w:jc w:val="center"/>
            </w:pPr>
            <w:r>
              <w:t xml:space="preserve">Kesimpulan </w:t>
            </w:r>
          </w:p>
        </w:tc>
      </w:tr>
      <w:tr w:rsidR="00F40C2D" w:rsidTr="00C46F35">
        <w:tc>
          <w:tcPr>
            <w:tcW w:w="675" w:type="dxa"/>
            <w:tcBorders>
              <w:top w:val="single" w:sz="4" w:space="0" w:color="auto"/>
            </w:tcBorders>
          </w:tcPr>
          <w:p w:rsidR="00F40C2D" w:rsidRDefault="00F40C2D" w:rsidP="00C46F35">
            <w:pPr>
              <w:pStyle w:val="ListParagraph"/>
              <w:autoSpaceDE w:val="0"/>
              <w:autoSpaceDN w:val="0"/>
              <w:adjustRightInd w:val="0"/>
              <w:spacing w:line="276" w:lineRule="auto"/>
              <w:ind w:left="0"/>
              <w:jc w:val="center"/>
            </w:pPr>
            <w:r>
              <w:t>1</w:t>
            </w:r>
          </w:p>
        </w:tc>
        <w:tc>
          <w:tcPr>
            <w:tcW w:w="1843" w:type="dxa"/>
            <w:tcBorders>
              <w:top w:val="single" w:sz="4" w:space="0" w:color="auto"/>
            </w:tcBorders>
          </w:tcPr>
          <w:p w:rsidR="00F40C2D" w:rsidRDefault="00F40C2D" w:rsidP="00C46F35">
            <w:pPr>
              <w:pStyle w:val="ListParagraph"/>
              <w:autoSpaceDE w:val="0"/>
              <w:autoSpaceDN w:val="0"/>
              <w:adjustRightInd w:val="0"/>
              <w:spacing w:line="276" w:lineRule="auto"/>
              <w:ind w:left="0"/>
              <w:jc w:val="center"/>
            </w:pPr>
            <w:r w:rsidRPr="00131000">
              <w:rPr>
                <w:i/>
                <w:iCs/>
              </w:rPr>
              <w:t>pre test</w:t>
            </w:r>
          </w:p>
        </w:tc>
        <w:tc>
          <w:tcPr>
            <w:tcW w:w="1418" w:type="dxa"/>
            <w:tcBorders>
              <w:top w:val="single" w:sz="4" w:space="0" w:color="auto"/>
            </w:tcBorders>
          </w:tcPr>
          <w:p w:rsidR="00F40C2D" w:rsidRDefault="00F40C2D" w:rsidP="00C46F35">
            <w:pPr>
              <w:pStyle w:val="ListParagraph"/>
              <w:autoSpaceDE w:val="0"/>
              <w:autoSpaceDN w:val="0"/>
              <w:adjustRightInd w:val="0"/>
              <w:spacing w:line="276" w:lineRule="auto"/>
              <w:ind w:left="0"/>
              <w:jc w:val="center"/>
            </w:pPr>
            <w:r>
              <w:t>10.49</w:t>
            </w:r>
          </w:p>
        </w:tc>
        <w:tc>
          <w:tcPr>
            <w:tcW w:w="1417" w:type="dxa"/>
            <w:tcBorders>
              <w:top w:val="single" w:sz="4" w:space="0" w:color="auto"/>
            </w:tcBorders>
          </w:tcPr>
          <w:p w:rsidR="00F40C2D" w:rsidRDefault="00F40C2D" w:rsidP="00C46F35">
            <w:pPr>
              <w:pStyle w:val="ListParagraph"/>
              <w:autoSpaceDE w:val="0"/>
              <w:autoSpaceDN w:val="0"/>
              <w:adjustRightInd w:val="0"/>
              <w:spacing w:line="276" w:lineRule="auto"/>
              <w:ind w:left="0"/>
              <w:jc w:val="center"/>
            </w:pPr>
            <w:r>
              <w:t>11.07</w:t>
            </w:r>
          </w:p>
        </w:tc>
        <w:tc>
          <w:tcPr>
            <w:tcW w:w="3134" w:type="dxa"/>
            <w:tcBorders>
              <w:top w:val="single" w:sz="4" w:space="0" w:color="auto"/>
            </w:tcBorders>
          </w:tcPr>
          <w:p w:rsidR="00F40C2D" w:rsidRDefault="00F40C2D" w:rsidP="00C46F35">
            <w:pPr>
              <w:pStyle w:val="ListParagraph"/>
              <w:autoSpaceDE w:val="0"/>
              <w:autoSpaceDN w:val="0"/>
              <w:adjustRightInd w:val="0"/>
              <w:spacing w:line="276" w:lineRule="auto"/>
              <w:ind w:left="0"/>
              <w:jc w:val="center"/>
            </w:pPr>
            <w:r>
              <w:t>Terdistribusi Normal</w:t>
            </w:r>
          </w:p>
        </w:tc>
      </w:tr>
      <w:tr w:rsidR="00F40C2D" w:rsidTr="00C46F35">
        <w:tc>
          <w:tcPr>
            <w:tcW w:w="675" w:type="dxa"/>
            <w:tcBorders>
              <w:bottom w:val="single" w:sz="4" w:space="0" w:color="auto"/>
            </w:tcBorders>
          </w:tcPr>
          <w:p w:rsidR="00F40C2D" w:rsidRDefault="00F40C2D" w:rsidP="00C46F35">
            <w:pPr>
              <w:pStyle w:val="ListParagraph"/>
              <w:autoSpaceDE w:val="0"/>
              <w:autoSpaceDN w:val="0"/>
              <w:adjustRightInd w:val="0"/>
              <w:spacing w:before="240" w:line="276" w:lineRule="auto"/>
              <w:ind w:left="0"/>
              <w:jc w:val="center"/>
            </w:pPr>
            <w:r>
              <w:t>2</w:t>
            </w:r>
          </w:p>
        </w:tc>
        <w:tc>
          <w:tcPr>
            <w:tcW w:w="1843" w:type="dxa"/>
            <w:tcBorders>
              <w:bottom w:val="single" w:sz="4" w:space="0" w:color="auto"/>
            </w:tcBorders>
          </w:tcPr>
          <w:p w:rsidR="00F40C2D" w:rsidRDefault="00F40C2D" w:rsidP="00C46F35">
            <w:pPr>
              <w:pStyle w:val="ListParagraph"/>
              <w:autoSpaceDE w:val="0"/>
              <w:autoSpaceDN w:val="0"/>
              <w:adjustRightInd w:val="0"/>
              <w:spacing w:before="240" w:line="276" w:lineRule="auto"/>
              <w:ind w:left="0"/>
              <w:jc w:val="center"/>
            </w:pPr>
            <w:r w:rsidRPr="00131000">
              <w:rPr>
                <w:i/>
                <w:iCs/>
              </w:rPr>
              <w:t>post test</w:t>
            </w:r>
          </w:p>
        </w:tc>
        <w:tc>
          <w:tcPr>
            <w:tcW w:w="1418" w:type="dxa"/>
            <w:tcBorders>
              <w:bottom w:val="single" w:sz="4" w:space="0" w:color="auto"/>
            </w:tcBorders>
          </w:tcPr>
          <w:p w:rsidR="00F40C2D" w:rsidRDefault="00F40C2D" w:rsidP="00C46F35">
            <w:pPr>
              <w:pStyle w:val="ListParagraph"/>
              <w:autoSpaceDE w:val="0"/>
              <w:autoSpaceDN w:val="0"/>
              <w:adjustRightInd w:val="0"/>
              <w:spacing w:before="240" w:line="276" w:lineRule="auto"/>
              <w:ind w:left="0"/>
              <w:jc w:val="center"/>
            </w:pPr>
            <w:r>
              <w:t>10.80</w:t>
            </w:r>
          </w:p>
        </w:tc>
        <w:tc>
          <w:tcPr>
            <w:tcW w:w="1417" w:type="dxa"/>
            <w:tcBorders>
              <w:bottom w:val="single" w:sz="4" w:space="0" w:color="auto"/>
            </w:tcBorders>
          </w:tcPr>
          <w:p w:rsidR="00F40C2D" w:rsidRDefault="00F40C2D" w:rsidP="00C46F35">
            <w:pPr>
              <w:pStyle w:val="ListParagraph"/>
              <w:autoSpaceDE w:val="0"/>
              <w:autoSpaceDN w:val="0"/>
              <w:adjustRightInd w:val="0"/>
              <w:spacing w:before="240" w:line="276" w:lineRule="auto"/>
              <w:ind w:left="0"/>
              <w:jc w:val="center"/>
            </w:pPr>
            <w:r>
              <w:t>11.07</w:t>
            </w:r>
          </w:p>
        </w:tc>
        <w:tc>
          <w:tcPr>
            <w:tcW w:w="3134" w:type="dxa"/>
            <w:tcBorders>
              <w:bottom w:val="single" w:sz="4" w:space="0" w:color="auto"/>
            </w:tcBorders>
          </w:tcPr>
          <w:p w:rsidR="00F40C2D" w:rsidRDefault="00F40C2D" w:rsidP="00C46F35">
            <w:pPr>
              <w:pStyle w:val="ListParagraph"/>
              <w:autoSpaceDE w:val="0"/>
              <w:autoSpaceDN w:val="0"/>
              <w:adjustRightInd w:val="0"/>
              <w:spacing w:before="240" w:line="276" w:lineRule="auto"/>
              <w:ind w:left="0"/>
              <w:jc w:val="center"/>
            </w:pPr>
            <w:r>
              <w:t>Terdistribusi Normal</w:t>
            </w:r>
          </w:p>
        </w:tc>
      </w:tr>
    </w:tbl>
    <w:p w:rsidR="00F40C2D" w:rsidRDefault="00F40C2D" w:rsidP="00F40C2D">
      <w:pPr>
        <w:autoSpaceDE w:val="0"/>
        <w:autoSpaceDN w:val="0"/>
        <w:adjustRightInd w:val="0"/>
        <w:spacing w:before="240" w:after="0" w:line="480" w:lineRule="auto"/>
        <w:ind w:firstLine="567"/>
        <w:rPr>
          <w:rFonts w:ascii="Times New Roman" w:hAnsi="Times New Roman" w:cs="Times New Roman"/>
          <w:i/>
          <w:iCs/>
          <w:sz w:val="24"/>
          <w:szCs w:val="24"/>
        </w:rPr>
      </w:pPr>
      <w:r>
        <w:rPr>
          <w:rFonts w:ascii="Times New Roman" w:hAnsi="Times New Roman" w:cs="Times New Roman"/>
          <w:sz w:val="24"/>
          <w:szCs w:val="24"/>
        </w:rPr>
        <w:t xml:space="preserve">Berdasarkan tabel hasil uji normalitas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post-test </w:t>
      </w:r>
      <w:r>
        <w:rPr>
          <w:rFonts w:ascii="Times New Roman" w:hAnsi="Times New Roman" w:cs="Times New Roman"/>
          <w:sz w:val="24"/>
          <w:szCs w:val="24"/>
        </w:rPr>
        <w:t xml:space="preserve">dapat dilihat bahwa </w:t>
      </w:r>
      <w:r w:rsidRPr="00E400DD">
        <w:rPr>
          <w:rFonts w:ascii="Times New Roman" w:hAnsi="Times New Roman" w:cs="Times New Roman"/>
          <w:iCs/>
          <w:sz w:val="24"/>
          <w:szCs w:val="24"/>
        </w:rPr>
        <w:t>untuk</w:t>
      </w:r>
      <w:r w:rsidR="00414366">
        <w:rPr>
          <w:rFonts w:ascii="Times New Roman" w:hAnsi="Times New Roman" w:cs="Times New Roman"/>
          <w:iCs/>
          <w:sz w:val="24"/>
          <w:szCs w:val="24"/>
        </w:rPr>
        <w:t xml:space="preserve"> α = 0.05, </w:t>
      </w:r>
      <w:r w:rsidRPr="00E400DD">
        <w:rPr>
          <w:rFonts w:ascii="Times New Roman" w:hAnsi="Times New Roman" w:cs="Times New Roman"/>
          <w:iCs/>
          <w:sz w:val="24"/>
          <w:szCs w:val="24"/>
        </w:rPr>
        <w:t xml:space="preserve">dk </w:t>
      </w:r>
      <w:r w:rsidR="00414366">
        <w:rPr>
          <w:rFonts w:ascii="Times New Roman" w:hAnsi="Times New Roman" w:cs="Times New Roman"/>
          <w:iCs/>
          <w:sz w:val="24"/>
          <w:szCs w:val="24"/>
        </w:rPr>
        <w:t>= 6 – 1 = 5</w:t>
      </w:r>
      <w:r>
        <w:rPr>
          <w:rFonts w:ascii="Times New Roman" w:hAnsi="Times New Roman" w:cs="Times New Roman"/>
          <w:iCs/>
          <w:sz w:val="24"/>
          <w:szCs w:val="24"/>
        </w:rPr>
        <w:t xml:space="preserve"> diperoleh X</w:t>
      </w:r>
      <w:r w:rsidRPr="00E400DD">
        <w:rPr>
          <w:rFonts w:ascii="Times New Roman" w:hAnsi="Times New Roman" w:cs="Times New Roman"/>
          <w:iCs/>
          <w:sz w:val="24"/>
          <w:szCs w:val="24"/>
          <w:vertAlign w:val="superscript"/>
        </w:rPr>
        <w:t>2</w:t>
      </w:r>
      <w:r>
        <w:rPr>
          <w:rFonts w:ascii="Times New Roman" w:hAnsi="Times New Roman" w:cs="Times New Roman"/>
          <w:iCs/>
          <w:sz w:val="16"/>
          <w:szCs w:val="16"/>
        </w:rPr>
        <w:t xml:space="preserve">tabel </w:t>
      </w:r>
      <w:r w:rsidRPr="00E400DD">
        <w:rPr>
          <w:rFonts w:ascii="Times New Roman" w:hAnsi="Times New Roman" w:cs="Times New Roman"/>
          <w:iCs/>
          <w:sz w:val="24"/>
          <w:szCs w:val="24"/>
        </w:rPr>
        <w:t>= 11.07</w:t>
      </w:r>
      <w:r>
        <w:rPr>
          <w:rFonts w:ascii="Times New Roman" w:hAnsi="Times New Roman" w:cs="Times New Roman"/>
          <w:iCs/>
          <w:sz w:val="24"/>
          <w:szCs w:val="24"/>
        </w:rPr>
        <w:t xml:space="preserve"> maka </w:t>
      </w:r>
      <w:r>
        <w:rPr>
          <w:rFonts w:ascii="Times New Roman" w:hAnsi="Times New Roman" w:cs="Times New Roman"/>
          <w:sz w:val="24"/>
          <w:szCs w:val="24"/>
        </w:rPr>
        <w:t>X</w:t>
      </w:r>
      <w:r w:rsidRPr="00A06265">
        <w:rPr>
          <w:rFonts w:ascii="Times New Roman" w:hAnsi="Times New Roman" w:cs="Times New Roman"/>
          <w:sz w:val="24"/>
          <w:szCs w:val="24"/>
          <w:vertAlign w:val="superscript"/>
        </w:rPr>
        <w:t>2</w:t>
      </w:r>
      <w:r>
        <w:rPr>
          <w:rFonts w:ascii="Times New Roman" w:hAnsi="Times New Roman" w:cs="Times New Roman"/>
          <w:sz w:val="16"/>
          <w:szCs w:val="16"/>
        </w:rPr>
        <w:t xml:space="preserve">hitung </w:t>
      </w:r>
      <w:r>
        <w:rPr>
          <w:rFonts w:ascii="Times New Roman" w:hAnsi="Times New Roman" w:cs="Times New Roman"/>
          <w:sz w:val="24"/>
          <w:szCs w:val="24"/>
        </w:rPr>
        <w:t>&lt; X</w:t>
      </w:r>
      <w:r w:rsidRPr="00A06265">
        <w:rPr>
          <w:rFonts w:ascii="Times New Roman" w:hAnsi="Times New Roman" w:cs="Times New Roman"/>
          <w:sz w:val="24"/>
          <w:szCs w:val="24"/>
          <w:vertAlign w:val="superscript"/>
        </w:rPr>
        <w:t>2</w:t>
      </w:r>
      <w:r>
        <w:rPr>
          <w:rFonts w:ascii="Times New Roman" w:hAnsi="Times New Roman" w:cs="Times New Roman"/>
          <w:sz w:val="16"/>
          <w:szCs w:val="16"/>
        </w:rPr>
        <w:t xml:space="preserve"> tabel</w:t>
      </w:r>
      <w:r w:rsidRPr="00A06265">
        <w:rPr>
          <w:rFonts w:ascii="Times New Roman" w:hAnsi="Times New Roman" w:cs="Times New Roman"/>
          <w:sz w:val="16"/>
          <w:szCs w:val="16"/>
        </w:rPr>
        <w:t>,</w:t>
      </w:r>
      <w:r>
        <w:rPr>
          <w:rFonts w:ascii="Times New Roman" w:hAnsi="Times New Roman" w:cs="Times New Roman"/>
          <w:sz w:val="16"/>
          <w:szCs w:val="16"/>
        </w:rPr>
        <w:t xml:space="preserve"> </w:t>
      </w:r>
      <w:r w:rsidRPr="00A06265">
        <w:rPr>
          <w:rFonts w:ascii="Times New Roman" w:hAnsi="Times New Roman" w:cs="Times New Roman"/>
          <w:sz w:val="24"/>
          <w:szCs w:val="24"/>
        </w:rPr>
        <w:t xml:space="preserve">dengan demikian hipotesis nol diterima, sehingga dapat </w:t>
      </w:r>
      <w:r>
        <w:rPr>
          <w:rFonts w:ascii="Times New Roman" w:hAnsi="Times New Roman" w:cs="Times New Roman"/>
          <w:sz w:val="24"/>
          <w:szCs w:val="24"/>
        </w:rPr>
        <w:t xml:space="preserve">disimpulakn bahwa data yang dihasilkan berdistribusi normal baik pada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maupun </w:t>
      </w:r>
      <w:r>
        <w:rPr>
          <w:rFonts w:ascii="Times New Roman" w:hAnsi="Times New Roman" w:cs="Times New Roman"/>
          <w:i/>
          <w:iCs/>
          <w:sz w:val="24"/>
          <w:szCs w:val="24"/>
        </w:rPr>
        <w:t>post-test.</w:t>
      </w:r>
    </w:p>
    <w:p w:rsidR="00F40C2D" w:rsidRPr="0013547B" w:rsidRDefault="00F40C2D" w:rsidP="00F40C2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 3 Hasil Uji Homogenitas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0"/>
        <w:gridCol w:w="1403"/>
        <w:gridCol w:w="1290"/>
        <w:gridCol w:w="3134"/>
      </w:tblGrid>
      <w:tr w:rsidR="00F40C2D" w:rsidTr="00C46F35">
        <w:tc>
          <w:tcPr>
            <w:tcW w:w="2660"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Sampel </w:t>
            </w:r>
          </w:p>
        </w:tc>
        <w:tc>
          <w:tcPr>
            <w:tcW w:w="1403"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16"/>
                <w:szCs w:val="16"/>
              </w:rPr>
              <w:t>hitung</w:t>
            </w:r>
          </w:p>
        </w:tc>
        <w:tc>
          <w:tcPr>
            <w:tcW w:w="1290"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16"/>
                <w:szCs w:val="16"/>
              </w:rPr>
              <w:t>tabel</w:t>
            </w:r>
          </w:p>
        </w:tc>
        <w:tc>
          <w:tcPr>
            <w:tcW w:w="3134"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Kesimpulan</w:t>
            </w:r>
          </w:p>
        </w:tc>
      </w:tr>
      <w:tr w:rsidR="00F40C2D" w:rsidTr="00C46F35">
        <w:tc>
          <w:tcPr>
            <w:tcW w:w="2660" w:type="dxa"/>
          </w:tcPr>
          <w:p w:rsidR="00F40C2D" w:rsidRDefault="00F40C2D" w:rsidP="00C46F35">
            <w:pPr>
              <w:autoSpaceDE w:val="0"/>
              <w:autoSpaceDN w:val="0"/>
              <w:adjustRightInd w:val="0"/>
              <w:spacing w:before="240" w:line="276" w:lineRule="auto"/>
              <w:jc w:val="center"/>
              <w:rPr>
                <w:rFonts w:ascii="Times New Roman" w:hAnsi="Times New Roman" w:cs="Times New Roman"/>
                <w:sz w:val="24"/>
                <w:szCs w:val="24"/>
              </w:rPr>
            </w:pPr>
            <w:r>
              <w:rPr>
                <w:rFonts w:ascii="Times New Roman" w:hAnsi="Times New Roman" w:cs="Times New Roman"/>
                <w:i/>
                <w:iCs/>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iCs/>
                <w:sz w:val="24"/>
                <w:szCs w:val="24"/>
              </w:rPr>
              <w:t>post-test</w:t>
            </w:r>
          </w:p>
        </w:tc>
        <w:tc>
          <w:tcPr>
            <w:tcW w:w="1403" w:type="dxa"/>
          </w:tcPr>
          <w:p w:rsidR="00F40C2D" w:rsidRDefault="00F40C2D" w:rsidP="00C46F35">
            <w:pPr>
              <w:autoSpaceDE w:val="0"/>
              <w:autoSpaceDN w:val="0"/>
              <w:adjustRightInd w:val="0"/>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290" w:type="dxa"/>
          </w:tcPr>
          <w:p w:rsidR="00F40C2D" w:rsidRDefault="00EC2516" w:rsidP="00C46F35">
            <w:pPr>
              <w:autoSpaceDE w:val="0"/>
              <w:autoSpaceDN w:val="0"/>
              <w:adjustRightInd w:val="0"/>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1.9</w:t>
            </w:r>
            <w:r w:rsidR="00F40C2D">
              <w:rPr>
                <w:rFonts w:ascii="Times New Roman" w:hAnsi="Times New Roman" w:cs="Times New Roman"/>
                <w:sz w:val="24"/>
                <w:szCs w:val="24"/>
              </w:rPr>
              <w:t>6</w:t>
            </w:r>
          </w:p>
        </w:tc>
        <w:tc>
          <w:tcPr>
            <w:tcW w:w="3134" w:type="dxa"/>
          </w:tcPr>
          <w:p w:rsidR="00F40C2D" w:rsidRDefault="00F40C2D" w:rsidP="00C46F35">
            <w:pPr>
              <w:autoSpaceDE w:val="0"/>
              <w:autoSpaceDN w:val="0"/>
              <w:adjustRightInd w:val="0"/>
              <w:spacing w:before="240" w:line="276" w:lineRule="auto"/>
              <w:jc w:val="center"/>
              <w:rPr>
                <w:rFonts w:ascii="Times New Roman" w:hAnsi="Times New Roman" w:cs="Times New Roman"/>
                <w:sz w:val="24"/>
                <w:szCs w:val="24"/>
              </w:rPr>
            </w:pPr>
            <w:r>
              <w:rPr>
                <w:rFonts w:ascii="Times New Roman" w:hAnsi="Times New Roman" w:cs="Times New Roman"/>
                <w:sz w:val="24"/>
                <w:szCs w:val="24"/>
              </w:rPr>
              <w:t>Homogen</w:t>
            </w:r>
          </w:p>
        </w:tc>
      </w:tr>
    </w:tbl>
    <w:p w:rsidR="00F40C2D" w:rsidRDefault="00F40C2D" w:rsidP="00F40C2D">
      <w:pPr>
        <w:autoSpaceDE w:val="0"/>
        <w:autoSpaceDN w:val="0"/>
        <w:adjustRightInd w:val="0"/>
        <w:spacing w:before="240"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hasil uji homogenitas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post-test </w:t>
      </w:r>
      <w:r>
        <w:rPr>
          <w:rFonts w:ascii="Times New Roman" w:hAnsi="Times New Roman" w:cs="Times New Roman"/>
          <w:sz w:val="24"/>
          <w:szCs w:val="24"/>
        </w:rPr>
        <w:t>menunjukan bahwa pada α = 0.05, dk pembilang = 35 dan dk penyebut = 35 diperoleh F</w:t>
      </w:r>
      <w:r>
        <w:rPr>
          <w:rFonts w:ascii="Times New Roman" w:hAnsi="Times New Roman" w:cs="Times New Roman"/>
          <w:sz w:val="16"/>
          <w:szCs w:val="16"/>
        </w:rPr>
        <w:t xml:space="preserve">tabel </w:t>
      </w:r>
      <w:r w:rsidR="00EC2516">
        <w:rPr>
          <w:rFonts w:ascii="Times New Roman" w:hAnsi="Times New Roman" w:cs="Times New Roman"/>
          <w:sz w:val="24"/>
          <w:szCs w:val="16"/>
        </w:rPr>
        <w:t>= 1.9</w:t>
      </w:r>
      <w:r w:rsidRPr="00E400DD">
        <w:rPr>
          <w:rFonts w:ascii="Times New Roman" w:hAnsi="Times New Roman" w:cs="Times New Roman"/>
          <w:sz w:val="24"/>
          <w:szCs w:val="16"/>
        </w:rPr>
        <w:t>6</w:t>
      </w:r>
      <w:r w:rsidRPr="00E400DD">
        <w:rPr>
          <w:rFonts w:ascii="Times New Roman" w:hAnsi="Times New Roman" w:cs="Times New Roman"/>
          <w:sz w:val="40"/>
          <w:szCs w:val="24"/>
        </w:rPr>
        <w:t xml:space="preserve"> </w:t>
      </w:r>
      <w:r>
        <w:rPr>
          <w:rFonts w:ascii="Times New Roman" w:hAnsi="Times New Roman" w:cs="Times New Roman"/>
          <w:sz w:val="24"/>
          <w:szCs w:val="24"/>
        </w:rPr>
        <w:t>maka F</w:t>
      </w:r>
      <w:r>
        <w:rPr>
          <w:rFonts w:ascii="Times New Roman" w:hAnsi="Times New Roman" w:cs="Times New Roman"/>
          <w:sz w:val="16"/>
          <w:szCs w:val="16"/>
        </w:rPr>
        <w:t xml:space="preserve">hitung </w:t>
      </w:r>
      <w:r>
        <w:rPr>
          <w:rFonts w:ascii="Times New Roman" w:hAnsi="Times New Roman" w:cs="Times New Roman"/>
          <w:sz w:val="24"/>
          <w:szCs w:val="24"/>
        </w:rPr>
        <w:t>&lt; F</w:t>
      </w:r>
      <w:r>
        <w:rPr>
          <w:rFonts w:ascii="Times New Roman" w:hAnsi="Times New Roman" w:cs="Times New Roman"/>
          <w:sz w:val="16"/>
          <w:szCs w:val="16"/>
        </w:rPr>
        <w:t>tabel</w:t>
      </w:r>
      <w:r>
        <w:rPr>
          <w:rFonts w:ascii="Times New Roman" w:hAnsi="Times New Roman" w:cs="Times New Roman"/>
          <w:sz w:val="24"/>
          <w:szCs w:val="24"/>
        </w:rPr>
        <w:t xml:space="preserve">, dengan demikian hipotesis nol diterima, sehingga dapat disimpulkan bahwa sampel pada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post-test </w:t>
      </w:r>
      <w:r>
        <w:rPr>
          <w:rFonts w:ascii="Times New Roman" w:hAnsi="Times New Roman" w:cs="Times New Roman"/>
          <w:sz w:val="24"/>
          <w:szCs w:val="24"/>
        </w:rPr>
        <w:t>memiliki data yang homogen.</w:t>
      </w:r>
    </w:p>
    <w:p w:rsidR="00F40C2D" w:rsidRDefault="00414366" w:rsidP="00F40C2D">
      <w:pPr>
        <w:autoSpaceDE w:val="0"/>
        <w:autoSpaceDN w:val="0"/>
        <w:adjustRightInd w:val="0"/>
        <w:spacing w:after="0" w:line="480" w:lineRule="auto"/>
        <w:jc w:val="center"/>
        <w:rPr>
          <w:rFonts w:ascii="Times New Roman" w:hAnsi="Times New Roman" w:cs="Times New Roman"/>
          <w:iCs/>
          <w:sz w:val="24"/>
          <w:szCs w:val="24"/>
        </w:rPr>
      </w:pPr>
      <w:r>
        <w:rPr>
          <w:rFonts w:ascii="Times New Roman" w:hAnsi="Times New Roman" w:cs="Times New Roman"/>
          <w:iCs/>
          <w:sz w:val="24"/>
          <w:szCs w:val="24"/>
        </w:rPr>
        <w:t xml:space="preserve">Tabel </w:t>
      </w:r>
      <w:r w:rsidR="00F40C2D">
        <w:rPr>
          <w:rFonts w:ascii="Times New Roman" w:hAnsi="Times New Roman" w:cs="Times New Roman"/>
          <w:iCs/>
          <w:sz w:val="24"/>
          <w:szCs w:val="24"/>
        </w:rPr>
        <w:t xml:space="preserve">4 Hasil uji </w:t>
      </w:r>
      <w:r w:rsidR="00F40C2D" w:rsidRPr="00704D37">
        <w:rPr>
          <w:rFonts w:ascii="Times New Roman" w:hAnsi="Times New Roman" w:cs="Times New Roman"/>
          <w:i/>
          <w:iCs/>
          <w:sz w:val="24"/>
          <w:szCs w:val="24"/>
        </w:rPr>
        <w:t>t</w:t>
      </w:r>
      <w:r w:rsidR="00F40C2D">
        <w:rPr>
          <w:rFonts w:ascii="Times New Roman" w:hAnsi="Times New Roman" w:cs="Times New Roman"/>
          <w:iCs/>
          <w:sz w:val="24"/>
          <w:szCs w:val="24"/>
        </w:rPr>
        <w:t xml:space="preserve"> berpasangan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51"/>
        <w:gridCol w:w="2268"/>
        <w:gridCol w:w="4268"/>
      </w:tblGrid>
      <w:tr w:rsidR="00F40C2D" w:rsidTr="00C46F35">
        <w:tc>
          <w:tcPr>
            <w:tcW w:w="1951"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sidRPr="00704D37">
              <w:rPr>
                <w:rFonts w:ascii="Times New Roman" w:hAnsi="Times New Roman" w:cs="Times New Roman"/>
                <w:i/>
                <w:sz w:val="24"/>
                <w:szCs w:val="24"/>
              </w:rPr>
              <w:t>t</w:t>
            </w:r>
            <w:r w:rsidRPr="00704D37">
              <w:rPr>
                <w:rFonts w:ascii="Times New Roman" w:hAnsi="Times New Roman" w:cs="Times New Roman"/>
                <w:sz w:val="24"/>
                <w:szCs w:val="24"/>
                <w:vertAlign w:val="subscript"/>
              </w:rPr>
              <w:t>hitung</w:t>
            </w:r>
          </w:p>
        </w:tc>
        <w:tc>
          <w:tcPr>
            <w:tcW w:w="2268"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sidRPr="00704D37">
              <w:rPr>
                <w:rFonts w:ascii="Times New Roman" w:hAnsi="Times New Roman" w:cs="Times New Roman"/>
                <w:i/>
                <w:sz w:val="24"/>
                <w:szCs w:val="24"/>
              </w:rPr>
              <w:t>t</w:t>
            </w:r>
            <w:r w:rsidRPr="00704D37">
              <w:rPr>
                <w:rFonts w:ascii="Times New Roman" w:hAnsi="Times New Roman" w:cs="Times New Roman"/>
                <w:sz w:val="24"/>
                <w:szCs w:val="24"/>
                <w:vertAlign w:val="subscript"/>
              </w:rPr>
              <w:t>tabel</w:t>
            </w:r>
          </w:p>
        </w:tc>
        <w:tc>
          <w:tcPr>
            <w:tcW w:w="4268"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Kesimpulan</w:t>
            </w:r>
          </w:p>
        </w:tc>
      </w:tr>
      <w:tr w:rsidR="00F40C2D" w:rsidTr="00C46F35">
        <w:tc>
          <w:tcPr>
            <w:tcW w:w="1951"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12.33</w:t>
            </w:r>
          </w:p>
        </w:tc>
        <w:tc>
          <w:tcPr>
            <w:tcW w:w="2268"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4268" w:type="dxa"/>
          </w:tcPr>
          <w:p w:rsidR="00F40C2D" w:rsidRDefault="00F40C2D" w:rsidP="00C46F35">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Ada perbedaan yang signifikan antara </w:t>
            </w:r>
            <w:r>
              <w:rPr>
                <w:rFonts w:ascii="Times New Roman" w:hAnsi="Times New Roman" w:cs="Times New Roman"/>
                <w:i/>
                <w:iCs/>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iCs/>
                <w:sz w:val="24"/>
                <w:szCs w:val="24"/>
              </w:rPr>
              <w:t>post-test</w:t>
            </w:r>
          </w:p>
        </w:tc>
      </w:tr>
    </w:tbl>
    <w:p w:rsidR="00F40C2D" w:rsidRDefault="00F40C2D" w:rsidP="00F40C2D">
      <w:pPr>
        <w:autoSpaceDE w:val="0"/>
        <w:autoSpaceDN w:val="0"/>
        <w:adjustRightInd w:val="0"/>
        <w:spacing w:after="0" w:line="480" w:lineRule="auto"/>
        <w:ind w:left="4" w:firstLine="563"/>
        <w:jc w:val="both"/>
        <w:rPr>
          <w:rFonts w:ascii="Times New Roman" w:hAnsi="Times New Roman" w:cs="Times New Roman"/>
          <w:sz w:val="24"/>
          <w:szCs w:val="24"/>
        </w:rPr>
      </w:pPr>
      <w:r>
        <w:rPr>
          <w:rFonts w:ascii="Times New Roman" w:hAnsi="Times New Roman" w:cs="Times New Roman"/>
          <w:sz w:val="24"/>
          <w:szCs w:val="24"/>
        </w:rPr>
        <w:t xml:space="preserve">Berdasarkan tabel hasil uji </w:t>
      </w:r>
      <w:r>
        <w:rPr>
          <w:rFonts w:ascii="Times New Roman" w:hAnsi="Times New Roman" w:cs="Times New Roman"/>
          <w:i/>
          <w:iCs/>
          <w:sz w:val="24"/>
          <w:szCs w:val="24"/>
        </w:rPr>
        <w:t xml:space="preserve">t </w:t>
      </w:r>
      <w:r>
        <w:rPr>
          <w:rFonts w:ascii="Times New Roman" w:hAnsi="Times New Roman" w:cs="Times New Roman"/>
          <w:sz w:val="24"/>
          <w:szCs w:val="24"/>
        </w:rPr>
        <w:t>dapat dilihat bahwa p</w:t>
      </w:r>
      <w:r w:rsidRPr="00E400DD">
        <w:rPr>
          <w:rFonts w:ascii="Times New Roman" w:hAnsi="Times New Roman" w:cs="Times New Roman"/>
          <w:sz w:val="24"/>
          <w:szCs w:val="24"/>
        </w:rPr>
        <w:t xml:space="preserve">ada α = 5% dengan dk =36 - 1 = 35 diperoleh </w:t>
      </w:r>
      <w:proofErr w:type="gramStart"/>
      <w:r w:rsidRPr="00E400DD">
        <w:rPr>
          <w:rFonts w:ascii="Times New Roman" w:hAnsi="Times New Roman" w:cs="Times New Roman"/>
          <w:sz w:val="24"/>
          <w:szCs w:val="24"/>
        </w:rPr>
        <w:t>t</w:t>
      </w:r>
      <w:r w:rsidRPr="00E400DD">
        <w:rPr>
          <w:rFonts w:ascii="Times New Roman" w:hAnsi="Times New Roman" w:cs="Times New Roman"/>
          <w:sz w:val="14"/>
          <w:szCs w:val="16"/>
        </w:rPr>
        <w:t>(</w:t>
      </w:r>
      <w:proofErr w:type="gramEnd"/>
      <w:r w:rsidRPr="00E400DD">
        <w:rPr>
          <w:rFonts w:ascii="Times New Roman" w:hAnsi="Times New Roman" w:cs="Times New Roman"/>
          <w:sz w:val="14"/>
          <w:szCs w:val="16"/>
        </w:rPr>
        <w:t xml:space="preserve">0.95):(35) </w:t>
      </w:r>
      <w:r>
        <w:rPr>
          <w:rFonts w:ascii="Times New Roman" w:hAnsi="Times New Roman" w:cs="Times New Roman"/>
          <w:sz w:val="24"/>
          <w:szCs w:val="24"/>
        </w:rPr>
        <w:t xml:space="preserve">= 2.03 </w:t>
      </w:r>
      <w:r w:rsidRPr="00704D37">
        <w:rPr>
          <w:rFonts w:ascii="Times New Roman" w:hAnsi="Times New Roman" w:cs="Times New Roman"/>
          <w:i/>
          <w:iCs/>
          <w:sz w:val="24"/>
          <w:szCs w:val="24"/>
        </w:rPr>
        <w:t>t</w:t>
      </w:r>
      <w:r w:rsidRPr="00704D37">
        <w:rPr>
          <w:rFonts w:ascii="Times New Roman" w:hAnsi="Times New Roman" w:cs="Times New Roman"/>
          <w:sz w:val="24"/>
          <w:szCs w:val="24"/>
          <w:vertAlign w:val="subscript"/>
        </w:rPr>
        <w:t>hitung</w:t>
      </w:r>
      <w:r w:rsidRPr="00704D37">
        <w:rPr>
          <w:rFonts w:ascii="Times New Roman" w:hAnsi="Times New Roman" w:cs="Times New Roman"/>
          <w:sz w:val="24"/>
          <w:szCs w:val="24"/>
        </w:rPr>
        <w:t xml:space="preserve"> </w:t>
      </w:r>
      <w:r>
        <w:rPr>
          <w:rFonts w:ascii="Times New Roman" w:hAnsi="Times New Roman" w:cs="Times New Roman"/>
          <w:sz w:val="24"/>
          <w:szCs w:val="24"/>
        </w:rPr>
        <w:t xml:space="preserve">&gt; </w:t>
      </w:r>
      <w:r w:rsidRPr="00704D37">
        <w:rPr>
          <w:rFonts w:ascii="Times New Roman" w:hAnsi="Times New Roman" w:cs="Times New Roman"/>
          <w:i/>
          <w:iCs/>
          <w:sz w:val="24"/>
          <w:szCs w:val="24"/>
        </w:rPr>
        <w:t>t</w:t>
      </w:r>
      <w:r w:rsidRPr="00704D37">
        <w:rPr>
          <w:rFonts w:ascii="Times New Roman" w:hAnsi="Times New Roman" w:cs="Times New Roman"/>
          <w:sz w:val="24"/>
          <w:szCs w:val="24"/>
          <w:vertAlign w:val="subscript"/>
        </w:rPr>
        <w:t>tabel</w:t>
      </w:r>
      <w:r>
        <w:rPr>
          <w:rFonts w:ascii="Times New Roman" w:hAnsi="Times New Roman" w:cs="Times New Roman"/>
          <w:sz w:val="24"/>
          <w:szCs w:val="24"/>
        </w:rPr>
        <w:t xml:space="preserve">, dengan demikian maka hipotesis nol ditolak. </w:t>
      </w:r>
      <w:proofErr w:type="gramStart"/>
      <w:r>
        <w:rPr>
          <w:rFonts w:ascii="Times New Roman" w:hAnsi="Times New Roman" w:cs="Times New Roman"/>
          <w:sz w:val="24"/>
          <w:szCs w:val="24"/>
        </w:rPr>
        <w:t xml:space="preserve">Dapat disimpulkan bahwa tujuan dari pelakuan memberikan </w:t>
      </w:r>
      <w:r w:rsidRPr="003969E9">
        <w:rPr>
          <w:rFonts w:ascii="Times New Roman" w:hAnsi="Times New Roman" w:cs="Times New Roman"/>
          <w:i/>
          <w:iCs/>
          <w:sz w:val="24"/>
          <w:szCs w:val="24"/>
        </w:rPr>
        <w:t xml:space="preserve">job sheet </w:t>
      </w:r>
      <w:r w:rsidRPr="003969E9">
        <w:rPr>
          <w:rFonts w:ascii="Times New Roman" w:hAnsi="Times New Roman" w:cs="Times New Roman"/>
          <w:iCs/>
          <w:sz w:val="24"/>
          <w:szCs w:val="24"/>
        </w:rPr>
        <w:lastRenderedPageBreak/>
        <w:t>berbasis</w:t>
      </w:r>
      <w:r>
        <w:rPr>
          <w:rFonts w:ascii="Times New Roman" w:hAnsi="Times New Roman" w:cs="Times New Roman"/>
          <w:i/>
          <w:iCs/>
          <w:sz w:val="24"/>
          <w:szCs w:val="24"/>
        </w:rPr>
        <w:t xml:space="preserve"> performance assessment</w:t>
      </w:r>
      <w:r w:rsidRPr="003969E9">
        <w:rPr>
          <w:rFonts w:ascii="Times New Roman" w:hAnsi="Times New Roman" w:cs="Times New Roman"/>
          <w:i/>
          <w:iCs/>
          <w:sz w:val="24"/>
          <w:szCs w:val="24"/>
        </w:rPr>
        <w:t xml:space="preserve"> </w:t>
      </w:r>
      <w:r>
        <w:rPr>
          <w:rFonts w:ascii="Times New Roman" w:hAnsi="Times New Roman" w:cs="Times New Roman"/>
          <w:sz w:val="24"/>
          <w:szCs w:val="24"/>
        </w:rPr>
        <w:t>memberikan pengaruh untuk peningkatan keterampilan siswa.</w:t>
      </w:r>
      <w:proofErr w:type="gramEnd"/>
      <w:r>
        <w:rPr>
          <w:rFonts w:ascii="Times New Roman" w:hAnsi="Times New Roman" w:cs="Times New Roman"/>
          <w:sz w:val="24"/>
          <w:szCs w:val="24"/>
        </w:rPr>
        <w:t xml:space="preserve"> </w:t>
      </w:r>
    </w:p>
    <w:p w:rsidR="00F40C2D" w:rsidRDefault="00F40C2D" w:rsidP="00F40C2D">
      <w:pPr>
        <w:autoSpaceDE w:val="0"/>
        <w:autoSpaceDN w:val="0"/>
        <w:adjustRightInd w:val="0"/>
        <w:spacing w:after="0" w:line="480" w:lineRule="auto"/>
        <w:ind w:left="4" w:firstLine="563"/>
        <w:jc w:val="both"/>
        <w:rPr>
          <w:rFonts w:ascii="Times New Roman" w:hAnsi="Times New Roman" w:cs="Times New Roman"/>
          <w:sz w:val="24"/>
          <w:szCs w:val="24"/>
        </w:rPr>
      </w:pPr>
      <w:r w:rsidRPr="00704D37">
        <w:rPr>
          <w:rFonts w:ascii="Times New Roman" w:hAnsi="Times New Roman" w:cs="Times New Roman"/>
          <w:sz w:val="24"/>
          <w:szCs w:val="24"/>
        </w:rPr>
        <w:t xml:space="preserve">Hasil analisis </w:t>
      </w:r>
      <w:r>
        <w:rPr>
          <w:rFonts w:ascii="Times New Roman" w:hAnsi="Times New Roman" w:cs="Times New Roman"/>
          <w:sz w:val="24"/>
          <w:szCs w:val="24"/>
        </w:rPr>
        <w:t>uji gain didapatkan nilai 0</w:t>
      </w:r>
      <w:proofErr w:type="gramStart"/>
      <w:r>
        <w:rPr>
          <w:rFonts w:ascii="Times New Roman" w:hAnsi="Times New Roman" w:cs="Times New Roman"/>
          <w:sz w:val="24"/>
          <w:szCs w:val="24"/>
        </w:rPr>
        <w:t>,37</w:t>
      </w:r>
      <w:proofErr w:type="gramEnd"/>
      <w:r w:rsidRPr="00704D37">
        <w:rPr>
          <w:rFonts w:ascii="Times New Roman" w:hAnsi="Times New Roman" w:cs="Times New Roman"/>
          <w:sz w:val="24"/>
          <w:szCs w:val="24"/>
        </w:rPr>
        <w:t xml:space="preserve"> Berdasarkan kriteri</w:t>
      </w:r>
      <w:r>
        <w:rPr>
          <w:rFonts w:ascii="Times New Roman" w:hAnsi="Times New Roman" w:cs="Times New Roman"/>
          <w:sz w:val="24"/>
          <w:szCs w:val="24"/>
        </w:rPr>
        <w:t>a pengujian gain maka nilai 0,37</w:t>
      </w:r>
      <w:r w:rsidRPr="00704D37">
        <w:rPr>
          <w:rFonts w:ascii="Times New Roman" w:hAnsi="Times New Roman" w:cs="Times New Roman"/>
          <w:sz w:val="24"/>
          <w:szCs w:val="24"/>
        </w:rPr>
        <w:t xml:space="preserve"> menunjukkan bahwa peningkatan hasil belaja</w:t>
      </w:r>
      <w:r>
        <w:rPr>
          <w:rFonts w:ascii="Times New Roman" w:hAnsi="Times New Roman" w:cs="Times New Roman"/>
          <w:sz w:val="24"/>
          <w:szCs w:val="24"/>
        </w:rPr>
        <w:t>r termasuk dalam kategori sedang</w:t>
      </w:r>
      <w:r w:rsidRPr="00704D37">
        <w:rPr>
          <w:rFonts w:ascii="Times New Roman" w:hAnsi="Times New Roman" w:cs="Times New Roman"/>
          <w:sz w:val="24"/>
          <w:szCs w:val="24"/>
        </w:rPr>
        <w:t>.</w:t>
      </w:r>
    </w:p>
    <w:p w:rsidR="00F40C2D" w:rsidRDefault="00ED30A9" w:rsidP="00F40C2D">
      <w:pPr>
        <w:autoSpaceDE w:val="0"/>
        <w:autoSpaceDN w:val="0"/>
        <w:adjustRightInd w:val="0"/>
        <w:spacing w:after="0" w:line="480" w:lineRule="auto"/>
        <w:jc w:val="both"/>
        <w:rPr>
          <w:rFonts w:ascii="Times New Roman" w:hAnsi="Times New Roman" w:cs="Times New Roman"/>
          <w:b/>
          <w:sz w:val="24"/>
          <w:szCs w:val="24"/>
        </w:rPr>
      </w:pPr>
      <w:r w:rsidRPr="00140D74">
        <w:rPr>
          <w:rFonts w:ascii="Times New Roman" w:hAnsi="Times New Roman" w:cs="Times New Roman"/>
          <w:b/>
          <w:sz w:val="24"/>
          <w:szCs w:val="24"/>
        </w:rPr>
        <w:t>PEMBAHASAN</w:t>
      </w:r>
    </w:p>
    <w:p w:rsidR="00F40C2D" w:rsidRDefault="00F40C2D" w:rsidP="00F40C2D">
      <w:pPr>
        <w:autoSpaceDE w:val="0"/>
        <w:autoSpaceDN w:val="0"/>
        <w:adjustRightInd w:val="0"/>
        <w:spacing w:after="0" w:line="480" w:lineRule="auto"/>
        <w:ind w:left="4" w:firstLine="563"/>
        <w:jc w:val="both"/>
        <w:rPr>
          <w:rFonts w:ascii="Times New Roman" w:hAnsi="Times New Roman" w:cs="Times New Roman"/>
          <w:sz w:val="24"/>
          <w:szCs w:val="24"/>
        </w:rPr>
      </w:pPr>
      <w:r>
        <w:rPr>
          <w:rFonts w:ascii="Times New Roman" w:hAnsi="Times New Roman" w:cs="Times New Roman"/>
          <w:bCs/>
          <w:iCs/>
          <w:sz w:val="24"/>
          <w:szCs w:val="24"/>
        </w:rPr>
        <w:t xml:space="preserve">Penilaian kelayakan </w:t>
      </w:r>
      <w:r w:rsidRPr="000B33EE">
        <w:rPr>
          <w:rFonts w:ascii="Times New Roman" w:hAnsi="Times New Roman" w:cs="Times New Roman"/>
          <w:bCs/>
          <w:i/>
          <w:iCs/>
          <w:sz w:val="24"/>
          <w:szCs w:val="24"/>
        </w:rPr>
        <w:t>job sheet</w:t>
      </w:r>
      <w:r>
        <w:rPr>
          <w:rFonts w:ascii="Times New Roman" w:hAnsi="Times New Roman" w:cs="Times New Roman"/>
          <w:bCs/>
          <w:iCs/>
          <w:sz w:val="24"/>
          <w:szCs w:val="24"/>
        </w:rPr>
        <w:t xml:space="preserve"> berbasis </w:t>
      </w:r>
      <w:r w:rsidRPr="00C51D47">
        <w:rPr>
          <w:rFonts w:ascii="Times New Roman" w:hAnsi="Times New Roman" w:cs="Times New Roman"/>
          <w:bCs/>
          <w:i/>
          <w:iCs/>
          <w:sz w:val="24"/>
          <w:szCs w:val="24"/>
        </w:rPr>
        <w:t>performance assessment</w:t>
      </w:r>
      <w:r>
        <w:rPr>
          <w:rFonts w:ascii="Times New Roman" w:hAnsi="Times New Roman" w:cs="Times New Roman"/>
          <w:bCs/>
          <w:iCs/>
          <w:sz w:val="24"/>
          <w:szCs w:val="24"/>
        </w:rPr>
        <w:t xml:space="preserve"> yang dilakukan </w:t>
      </w:r>
      <w:r w:rsidRPr="00C51D47">
        <w:rPr>
          <w:rFonts w:ascii="Times New Roman" w:hAnsi="Times New Roman" w:cs="Times New Roman"/>
          <w:sz w:val="24"/>
          <w:szCs w:val="24"/>
        </w:rPr>
        <w:t xml:space="preserve">oleh </w:t>
      </w:r>
      <w:r>
        <w:rPr>
          <w:rFonts w:ascii="Times New Roman" w:hAnsi="Times New Roman" w:cs="Times New Roman"/>
          <w:sz w:val="24"/>
          <w:szCs w:val="24"/>
        </w:rPr>
        <w:t xml:space="preserve">tiga </w:t>
      </w:r>
      <w:r w:rsidRPr="00C51D47">
        <w:rPr>
          <w:rFonts w:ascii="Times New Roman" w:hAnsi="Times New Roman" w:cs="Times New Roman"/>
          <w:sz w:val="24"/>
          <w:szCs w:val="24"/>
        </w:rPr>
        <w:t xml:space="preserve">validator yang terdiri dari </w:t>
      </w:r>
      <w:r>
        <w:rPr>
          <w:rFonts w:ascii="Times New Roman" w:hAnsi="Times New Roman" w:cs="Times New Roman"/>
          <w:sz w:val="24"/>
          <w:szCs w:val="24"/>
        </w:rPr>
        <w:t>dua</w:t>
      </w:r>
      <w:r w:rsidRPr="00C51D47">
        <w:rPr>
          <w:rFonts w:ascii="Times New Roman" w:hAnsi="Times New Roman" w:cs="Times New Roman"/>
          <w:sz w:val="24"/>
          <w:szCs w:val="24"/>
        </w:rPr>
        <w:t xml:space="preserve"> ahli materi yaitu dosen Program Studi Pendidikan Teknik Otomotif Univers</w:t>
      </w:r>
      <w:r>
        <w:rPr>
          <w:rFonts w:ascii="Times New Roman" w:hAnsi="Times New Roman" w:cs="Times New Roman"/>
          <w:sz w:val="24"/>
          <w:szCs w:val="24"/>
        </w:rPr>
        <w:t>itas Negeri Semarang dan satu</w:t>
      </w:r>
      <w:r w:rsidRPr="00C51D47">
        <w:rPr>
          <w:rFonts w:ascii="Times New Roman" w:hAnsi="Times New Roman" w:cs="Times New Roman"/>
          <w:sz w:val="24"/>
          <w:szCs w:val="24"/>
        </w:rPr>
        <w:t xml:space="preserve"> guru Teknik Kendaraan Ringan SMK BISMA KERSANA</w:t>
      </w:r>
      <w:r>
        <w:rPr>
          <w:rFonts w:ascii="Times New Roman" w:hAnsi="Times New Roman" w:cs="Times New Roman"/>
          <w:sz w:val="24"/>
          <w:szCs w:val="24"/>
        </w:rPr>
        <w:t xml:space="preserve"> maka didapatkan hasil rata-rata dari tiga validator yaitu 95.51% dengan kriteria sangat layak sehingga </w:t>
      </w:r>
      <w:r w:rsidRPr="000B33EE">
        <w:rPr>
          <w:rFonts w:ascii="Times New Roman" w:hAnsi="Times New Roman" w:cs="Times New Roman"/>
          <w:bCs/>
          <w:i/>
          <w:iCs/>
          <w:sz w:val="24"/>
          <w:szCs w:val="24"/>
        </w:rPr>
        <w:t>job sheet</w:t>
      </w:r>
      <w:r>
        <w:rPr>
          <w:rFonts w:ascii="Times New Roman" w:hAnsi="Times New Roman" w:cs="Times New Roman"/>
          <w:bCs/>
          <w:iCs/>
          <w:sz w:val="24"/>
          <w:szCs w:val="24"/>
        </w:rPr>
        <w:t xml:space="preserve"> berbasis </w:t>
      </w:r>
      <w:r w:rsidRPr="00C51D47">
        <w:rPr>
          <w:rFonts w:ascii="Times New Roman" w:hAnsi="Times New Roman" w:cs="Times New Roman"/>
          <w:bCs/>
          <w:i/>
          <w:iCs/>
          <w:sz w:val="24"/>
          <w:szCs w:val="24"/>
        </w:rPr>
        <w:t>performance assessment</w:t>
      </w:r>
      <w:r>
        <w:rPr>
          <w:rFonts w:ascii="Times New Roman" w:hAnsi="Times New Roman" w:cs="Times New Roman"/>
          <w:bCs/>
          <w:iCs/>
          <w:sz w:val="24"/>
          <w:szCs w:val="24"/>
        </w:rPr>
        <w:t xml:space="preserve"> layak untuk digunakan</w:t>
      </w:r>
      <w:r>
        <w:rPr>
          <w:rFonts w:ascii="Times New Roman" w:hAnsi="Times New Roman" w:cs="Times New Roman"/>
          <w:sz w:val="24"/>
          <w:szCs w:val="24"/>
        </w:rPr>
        <w:t>.</w:t>
      </w:r>
    </w:p>
    <w:p w:rsidR="00F40C2D" w:rsidRDefault="00F40C2D" w:rsidP="00F40C2D">
      <w:pPr>
        <w:autoSpaceDE w:val="0"/>
        <w:autoSpaceDN w:val="0"/>
        <w:adjustRightInd w:val="0"/>
        <w:spacing w:after="0" w:line="480" w:lineRule="auto"/>
        <w:ind w:left="4" w:firstLine="563"/>
        <w:jc w:val="both"/>
        <w:rPr>
          <w:rFonts w:ascii="Times New Roman" w:hAnsi="Times New Roman" w:cs="Times New Roman"/>
          <w:sz w:val="24"/>
          <w:szCs w:val="24"/>
        </w:rPr>
      </w:pPr>
      <w:r>
        <w:rPr>
          <w:rFonts w:ascii="Times New Roman" w:hAnsi="Times New Roman" w:cs="Times New Roman"/>
          <w:i/>
          <w:iCs/>
          <w:sz w:val="24"/>
          <w:szCs w:val="24"/>
        </w:rPr>
        <w:t xml:space="preserve">Job sheet </w:t>
      </w:r>
      <w:r>
        <w:rPr>
          <w:rFonts w:ascii="Times New Roman" w:hAnsi="Times New Roman" w:cs="Times New Roman"/>
          <w:sz w:val="24"/>
          <w:szCs w:val="24"/>
        </w:rPr>
        <w:t xml:space="preserve">yang dikembangkan dalam penelitian ini memiliki karakteristik yang berbeda dengan </w:t>
      </w:r>
      <w:r>
        <w:rPr>
          <w:rFonts w:ascii="Times New Roman" w:hAnsi="Times New Roman" w:cs="Times New Roman"/>
          <w:i/>
          <w:iCs/>
          <w:sz w:val="24"/>
          <w:szCs w:val="24"/>
        </w:rPr>
        <w:t xml:space="preserve">job sheet </w:t>
      </w:r>
      <w:r>
        <w:rPr>
          <w:rFonts w:ascii="Times New Roman" w:hAnsi="Times New Roman" w:cs="Times New Roman"/>
          <w:sz w:val="24"/>
          <w:szCs w:val="24"/>
        </w:rPr>
        <w:t>yang lama yaitu: 1) Sampul depan/</w:t>
      </w:r>
      <w:r w:rsidRPr="007E7E04">
        <w:rPr>
          <w:rFonts w:ascii="Times New Roman" w:hAnsi="Times New Roman" w:cs="Times New Roman"/>
          <w:i/>
          <w:sz w:val="24"/>
          <w:szCs w:val="24"/>
        </w:rPr>
        <w:t>cover</w:t>
      </w:r>
      <w:r>
        <w:rPr>
          <w:rFonts w:ascii="Times New Roman" w:hAnsi="Times New Roman" w:cs="Times New Roman"/>
          <w:sz w:val="24"/>
          <w:szCs w:val="24"/>
        </w:rPr>
        <w:t xml:space="preserve"> ini di desain dengan menarik dan isi dalam cover ini ditulis jelas terdapat judul </w:t>
      </w:r>
      <w:r w:rsidRPr="007E7E04">
        <w:rPr>
          <w:rFonts w:ascii="Times New Roman" w:hAnsi="Times New Roman" w:cs="Times New Roman"/>
          <w:i/>
          <w:sz w:val="24"/>
          <w:szCs w:val="24"/>
        </w:rPr>
        <w:t>job sheet</w:t>
      </w:r>
      <w:r>
        <w:rPr>
          <w:rFonts w:ascii="Times New Roman" w:hAnsi="Times New Roman" w:cs="Times New Roman"/>
          <w:sz w:val="24"/>
          <w:szCs w:val="24"/>
        </w:rPr>
        <w:t xml:space="preserve">, judul kompetensi dan terdapat ilustrasi gambar mobil yang merupakan aplikasi kegiatan praktukum </w:t>
      </w:r>
      <w:r w:rsidRPr="007E7E04">
        <w:rPr>
          <w:rFonts w:ascii="Times New Roman" w:hAnsi="Times New Roman" w:cs="Times New Roman"/>
          <w:i/>
          <w:sz w:val="24"/>
          <w:szCs w:val="24"/>
        </w:rPr>
        <w:t>tune up</w:t>
      </w:r>
      <w:r>
        <w:rPr>
          <w:rFonts w:ascii="Times New Roman" w:hAnsi="Times New Roman" w:cs="Times New Roman"/>
          <w:i/>
          <w:sz w:val="24"/>
          <w:szCs w:val="24"/>
        </w:rPr>
        <w:t xml:space="preserve">. </w:t>
      </w:r>
      <w:r>
        <w:rPr>
          <w:rFonts w:ascii="Times New Roman" w:hAnsi="Times New Roman" w:cs="Times New Roman"/>
          <w:sz w:val="24"/>
          <w:szCs w:val="24"/>
        </w:rPr>
        <w:t>2) isi/</w:t>
      </w:r>
      <w:r w:rsidRPr="007907E0">
        <w:rPr>
          <w:rFonts w:ascii="Times New Roman" w:hAnsi="Times New Roman" w:cs="Times New Roman"/>
          <w:i/>
          <w:sz w:val="24"/>
          <w:szCs w:val="24"/>
        </w:rPr>
        <w:t>content</w:t>
      </w:r>
      <w:r>
        <w:rPr>
          <w:rFonts w:ascii="Times New Roman" w:hAnsi="Times New Roman" w:cs="Times New Roman"/>
          <w:sz w:val="24"/>
          <w:szCs w:val="24"/>
        </w:rPr>
        <w:t xml:space="preserve"> job sheet seperti adanya tujuan praktik, alat dan bahan yang digunakan, keselamatan kerja, petunjuk kerja umum dan terdapat langkah-langkah kerja yang lebih rinci.</w:t>
      </w:r>
    </w:p>
    <w:p w:rsidR="00F40C2D" w:rsidRPr="00D60225" w:rsidRDefault="00F40C2D" w:rsidP="00F40C2D">
      <w:pPr>
        <w:autoSpaceDE w:val="0"/>
        <w:autoSpaceDN w:val="0"/>
        <w:adjustRightInd w:val="0"/>
        <w:spacing w:after="0" w:line="480" w:lineRule="auto"/>
        <w:ind w:left="4" w:firstLine="563"/>
        <w:jc w:val="both"/>
        <w:rPr>
          <w:rFonts w:ascii="Times New Roman" w:hAnsi="Times New Roman" w:cs="Times New Roman"/>
          <w:sz w:val="24"/>
          <w:szCs w:val="24"/>
        </w:rPr>
      </w:pPr>
      <w:proofErr w:type="gramStart"/>
      <w:r w:rsidRPr="0003665F">
        <w:rPr>
          <w:rFonts w:ascii="Times New Roman" w:hAnsi="Times New Roman" w:cs="Times New Roman"/>
          <w:bCs/>
          <w:i/>
          <w:iCs/>
          <w:sz w:val="24"/>
          <w:szCs w:val="24"/>
        </w:rPr>
        <w:t>Job sheet</w:t>
      </w:r>
      <w:r w:rsidRPr="0003665F">
        <w:rPr>
          <w:rFonts w:ascii="Times New Roman" w:hAnsi="Times New Roman" w:cs="Times New Roman"/>
          <w:bCs/>
          <w:iCs/>
          <w:sz w:val="24"/>
          <w:szCs w:val="24"/>
        </w:rPr>
        <w:t xml:space="preserve"> berbasis </w:t>
      </w:r>
      <w:r w:rsidRPr="0003665F">
        <w:rPr>
          <w:rFonts w:ascii="Times New Roman" w:hAnsi="Times New Roman" w:cs="Times New Roman"/>
          <w:bCs/>
          <w:i/>
          <w:iCs/>
          <w:sz w:val="24"/>
          <w:szCs w:val="24"/>
        </w:rPr>
        <w:t>performance assessment</w:t>
      </w:r>
      <w:r w:rsidRPr="0003665F">
        <w:rPr>
          <w:rFonts w:ascii="Times New Roman" w:hAnsi="Times New Roman" w:cs="Times New Roman"/>
          <w:bCs/>
          <w:iCs/>
          <w:sz w:val="24"/>
          <w:szCs w:val="24"/>
        </w:rPr>
        <w:t xml:space="preserve"> layak untuk digunakan untuk penelitian maka selanjutnya </w:t>
      </w:r>
      <w:r w:rsidRPr="0003665F">
        <w:rPr>
          <w:rFonts w:ascii="Times New Roman" w:hAnsi="Times New Roman" w:cs="Times New Roman"/>
          <w:bCs/>
          <w:i/>
          <w:iCs/>
          <w:sz w:val="24"/>
          <w:szCs w:val="24"/>
        </w:rPr>
        <w:t xml:space="preserve">job sheet </w:t>
      </w:r>
      <w:r w:rsidRPr="0003665F">
        <w:rPr>
          <w:rFonts w:ascii="Times New Roman" w:hAnsi="Times New Roman" w:cs="Times New Roman"/>
          <w:bCs/>
          <w:iCs/>
          <w:sz w:val="24"/>
          <w:szCs w:val="24"/>
        </w:rPr>
        <w:t>tersebut diuji cobakan.</w:t>
      </w:r>
      <w:proofErr w:type="gramEnd"/>
      <w:r w:rsidRPr="0003665F">
        <w:rPr>
          <w:rFonts w:ascii="Times New Roman" w:hAnsi="Times New Roman" w:cs="Times New Roman"/>
          <w:bCs/>
          <w:iCs/>
          <w:sz w:val="24"/>
          <w:szCs w:val="24"/>
        </w:rPr>
        <w:t xml:space="preserve"> </w:t>
      </w:r>
      <w:r w:rsidRPr="0003665F">
        <w:rPr>
          <w:rFonts w:ascii="Times New Roman" w:hAnsi="Times New Roman" w:cs="Times New Roman"/>
          <w:sz w:val="24"/>
          <w:szCs w:val="24"/>
          <w:lang w:val="sv-SE"/>
        </w:rPr>
        <w:t xml:space="preserve">Desain uji coba penelitian ini menggunakan desain </w:t>
      </w:r>
      <w:r w:rsidRPr="0003665F">
        <w:rPr>
          <w:rFonts w:ascii="Times New Roman" w:hAnsi="Times New Roman" w:cs="Times New Roman"/>
          <w:sz w:val="24"/>
          <w:szCs w:val="24"/>
        </w:rPr>
        <w:t xml:space="preserve">desain </w:t>
      </w:r>
      <w:r w:rsidRPr="0003665F">
        <w:rPr>
          <w:rFonts w:ascii="Times New Roman" w:hAnsi="Times New Roman" w:cs="Times New Roman"/>
          <w:i/>
          <w:iCs/>
          <w:sz w:val="24"/>
          <w:szCs w:val="24"/>
        </w:rPr>
        <w:t>one group pre-test and post-test</w:t>
      </w:r>
      <w:r w:rsidRPr="0003665F">
        <w:rPr>
          <w:rFonts w:ascii="Times New Roman" w:hAnsi="Times New Roman" w:cs="Times New Roman"/>
          <w:sz w:val="24"/>
          <w:szCs w:val="24"/>
          <w:lang w:val="sv-SE"/>
        </w:rPr>
        <w:t xml:space="preserve">. </w:t>
      </w:r>
      <w:r w:rsidRPr="0003665F">
        <w:rPr>
          <w:rFonts w:ascii="Times New Roman" w:hAnsi="Times New Roman" w:cs="Times New Roman"/>
          <w:sz w:val="24"/>
          <w:szCs w:val="24"/>
          <w:lang w:val="sv-SE"/>
        </w:rPr>
        <w:lastRenderedPageBreak/>
        <w:t xml:space="preserve">Kompetensi siswa diukur dengan melakukan </w:t>
      </w:r>
      <w:r w:rsidRPr="0003665F">
        <w:rPr>
          <w:rFonts w:ascii="Times New Roman" w:hAnsi="Times New Roman" w:cs="Times New Roman"/>
          <w:i/>
          <w:sz w:val="24"/>
          <w:szCs w:val="24"/>
          <w:lang w:val="sv-SE"/>
        </w:rPr>
        <w:t>pre-test</w:t>
      </w:r>
      <w:r w:rsidRPr="0003665F">
        <w:rPr>
          <w:rFonts w:ascii="Times New Roman" w:hAnsi="Times New Roman" w:cs="Times New Roman"/>
          <w:sz w:val="24"/>
          <w:szCs w:val="24"/>
          <w:lang w:val="sv-SE"/>
        </w:rPr>
        <w:t xml:space="preserve"> pada awal pembelajaran sebelum diberikan perlakuan, lalu melakukan </w:t>
      </w:r>
      <w:r w:rsidRPr="0003665F">
        <w:rPr>
          <w:rFonts w:ascii="Times New Roman" w:hAnsi="Times New Roman" w:cs="Times New Roman"/>
          <w:i/>
          <w:sz w:val="24"/>
          <w:szCs w:val="24"/>
          <w:lang w:val="sv-SE"/>
        </w:rPr>
        <w:t>pos-test</w:t>
      </w:r>
      <w:r w:rsidRPr="0003665F">
        <w:rPr>
          <w:rFonts w:ascii="Times New Roman" w:hAnsi="Times New Roman" w:cs="Times New Roman"/>
          <w:sz w:val="24"/>
          <w:szCs w:val="24"/>
          <w:lang w:val="sv-SE"/>
        </w:rPr>
        <w:t xml:space="preserve"> setelah diberikan perlakuan. Berdasarkan hasil </w:t>
      </w:r>
      <w:r w:rsidRPr="0003665F">
        <w:rPr>
          <w:rFonts w:ascii="Times New Roman" w:hAnsi="Times New Roman" w:cs="Times New Roman"/>
          <w:i/>
          <w:sz w:val="24"/>
          <w:szCs w:val="24"/>
          <w:lang w:val="sv-SE"/>
        </w:rPr>
        <w:t xml:space="preserve">pos-test, </w:t>
      </w:r>
      <w:r w:rsidRPr="0003665F">
        <w:rPr>
          <w:rFonts w:ascii="Times New Roman" w:hAnsi="Times New Roman" w:cs="Times New Roman"/>
          <w:sz w:val="24"/>
          <w:szCs w:val="24"/>
          <w:lang w:val="sv-SE"/>
        </w:rPr>
        <w:t>didapatkan data nilai capaian kompetensi peserta didik yang selanjutnya digunakan dalam analisis data.</w:t>
      </w:r>
      <w:r w:rsidRPr="0003665F">
        <w:rPr>
          <w:rFonts w:ascii="Times New Roman" w:hAnsi="Times New Roman" w:cs="Times New Roman"/>
          <w:color w:val="FF0000"/>
          <w:sz w:val="24"/>
          <w:szCs w:val="24"/>
          <w:lang w:val="sv-SE"/>
        </w:rPr>
        <w:t xml:space="preserve"> </w:t>
      </w:r>
      <w:r w:rsidRPr="0003665F">
        <w:rPr>
          <w:rFonts w:ascii="Times New Roman" w:hAnsi="Times New Roman" w:cs="Times New Roman"/>
          <w:sz w:val="24"/>
          <w:szCs w:val="24"/>
          <w:lang w:val="sv-SE"/>
        </w:rPr>
        <w:t xml:space="preserve">Analisis data menunjukan bahwa kelas yang diteliti memiliki data yang terdistribusi normal dan homogen. Selain itu, uji perbedaan berpasangan hasil </w:t>
      </w:r>
      <w:r w:rsidRPr="0003665F">
        <w:rPr>
          <w:rFonts w:ascii="Times New Roman" w:hAnsi="Times New Roman" w:cs="Times New Roman"/>
          <w:i/>
          <w:iCs/>
          <w:sz w:val="24"/>
          <w:szCs w:val="24"/>
        </w:rPr>
        <w:t xml:space="preserve">pre-test </w:t>
      </w:r>
      <w:r w:rsidRPr="0003665F">
        <w:rPr>
          <w:rFonts w:ascii="Times New Roman" w:hAnsi="Times New Roman" w:cs="Times New Roman"/>
          <w:sz w:val="24"/>
          <w:szCs w:val="24"/>
        </w:rPr>
        <w:t xml:space="preserve">dan </w:t>
      </w:r>
      <w:r w:rsidRPr="0003665F">
        <w:rPr>
          <w:rFonts w:ascii="Times New Roman" w:hAnsi="Times New Roman" w:cs="Times New Roman"/>
          <w:i/>
          <w:iCs/>
          <w:sz w:val="24"/>
          <w:szCs w:val="24"/>
        </w:rPr>
        <w:t>post-test</w:t>
      </w:r>
      <w:r w:rsidRPr="0003665F">
        <w:rPr>
          <w:rFonts w:ascii="Times New Roman" w:hAnsi="Times New Roman" w:cs="Times New Roman"/>
          <w:sz w:val="24"/>
          <w:szCs w:val="24"/>
          <w:lang w:val="sv-SE"/>
        </w:rPr>
        <w:t xml:space="preserve"> dilakukan untuk melihat apakah hasil </w:t>
      </w:r>
      <w:r w:rsidRPr="0003665F">
        <w:rPr>
          <w:rFonts w:ascii="Times New Roman" w:hAnsi="Times New Roman" w:cs="Times New Roman"/>
          <w:i/>
          <w:iCs/>
          <w:sz w:val="24"/>
          <w:szCs w:val="24"/>
        </w:rPr>
        <w:t xml:space="preserve">post-test </w:t>
      </w:r>
      <w:r w:rsidRPr="0003665F">
        <w:rPr>
          <w:rFonts w:ascii="Times New Roman" w:hAnsi="Times New Roman" w:cs="Times New Roman"/>
          <w:iCs/>
          <w:sz w:val="24"/>
          <w:szCs w:val="24"/>
        </w:rPr>
        <w:t xml:space="preserve">lebih baik dari pada hasil </w:t>
      </w:r>
      <w:r w:rsidRPr="0003665F">
        <w:rPr>
          <w:rFonts w:ascii="Times New Roman" w:hAnsi="Times New Roman" w:cs="Times New Roman"/>
          <w:i/>
          <w:iCs/>
          <w:sz w:val="24"/>
          <w:szCs w:val="24"/>
        </w:rPr>
        <w:t>pre-test</w:t>
      </w:r>
      <w:r w:rsidRPr="0003665F">
        <w:rPr>
          <w:rFonts w:ascii="Times New Roman" w:hAnsi="Times New Roman" w:cs="Times New Roman"/>
          <w:sz w:val="24"/>
          <w:szCs w:val="24"/>
          <w:lang w:val="sv-SE"/>
        </w:rPr>
        <w:t xml:space="preserve">. Setelah dilakukan mengunakan uji </w:t>
      </w:r>
      <w:r w:rsidRPr="0003665F">
        <w:rPr>
          <w:rFonts w:ascii="Times New Roman" w:hAnsi="Times New Roman" w:cs="Times New Roman"/>
          <w:i/>
          <w:sz w:val="24"/>
          <w:szCs w:val="24"/>
          <w:lang w:val="sv-SE"/>
        </w:rPr>
        <w:t xml:space="preserve">t </w:t>
      </w:r>
      <w:r w:rsidRPr="0003665F">
        <w:rPr>
          <w:rFonts w:ascii="Times New Roman" w:hAnsi="Times New Roman" w:cs="Times New Roman"/>
          <w:sz w:val="24"/>
          <w:szCs w:val="24"/>
          <w:lang w:val="sv-SE"/>
        </w:rPr>
        <w:t xml:space="preserve">berpasangan didapat hasil perbedaan bahwa hasil </w:t>
      </w:r>
      <w:r w:rsidRPr="0003665F">
        <w:rPr>
          <w:rFonts w:ascii="Times New Roman" w:hAnsi="Times New Roman" w:cs="Times New Roman"/>
          <w:i/>
          <w:iCs/>
          <w:sz w:val="24"/>
          <w:szCs w:val="24"/>
        </w:rPr>
        <w:t xml:space="preserve">post-test </w:t>
      </w:r>
      <w:r w:rsidRPr="0003665F">
        <w:rPr>
          <w:rFonts w:ascii="Times New Roman" w:hAnsi="Times New Roman" w:cs="Times New Roman"/>
          <w:iCs/>
          <w:sz w:val="24"/>
          <w:szCs w:val="24"/>
        </w:rPr>
        <w:t xml:space="preserve">lebih baik dari pada hasil </w:t>
      </w:r>
      <w:r w:rsidRPr="0003665F">
        <w:rPr>
          <w:rFonts w:ascii="Times New Roman" w:hAnsi="Times New Roman" w:cs="Times New Roman"/>
          <w:i/>
          <w:iCs/>
          <w:sz w:val="24"/>
          <w:szCs w:val="24"/>
        </w:rPr>
        <w:t>pre-test</w:t>
      </w:r>
      <w:r w:rsidRPr="0003665F">
        <w:rPr>
          <w:rFonts w:ascii="Times New Roman" w:hAnsi="Times New Roman" w:cs="Times New Roman"/>
          <w:sz w:val="24"/>
          <w:szCs w:val="24"/>
          <w:lang w:val="sv-SE"/>
        </w:rPr>
        <w:t xml:space="preserve">. </w:t>
      </w:r>
      <w:r w:rsidRPr="0003665F">
        <w:rPr>
          <w:rFonts w:ascii="Times New Roman" w:hAnsi="Times New Roman" w:cs="Times New Roman"/>
          <w:sz w:val="24"/>
          <w:szCs w:val="24"/>
          <w:lang w:val="id-ID"/>
        </w:rPr>
        <w:t>Hal ini sesuai dengan penelitian yang dilakukan oleh</w:t>
      </w:r>
      <w:r w:rsidRPr="0003665F">
        <w:rPr>
          <w:rFonts w:ascii="Times New Roman" w:hAnsi="Times New Roman" w:cs="Times New Roman"/>
          <w:sz w:val="24"/>
          <w:szCs w:val="24"/>
        </w:rPr>
        <w:t xml:space="preserve"> </w:t>
      </w:r>
      <w:r w:rsidRPr="0003665F">
        <w:rPr>
          <w:rFonts w:ascii="Times New Roman" w:hAnsi="Times New Roman" w:cs="Times New Roman"/>
          <w:spacing w:val="1"/>
          <w:sz w:val="24"/>
          <w:szCs w:val="24"/>
        </w:rPr>
        <w:t xml:space="preserve">Widyastuti (2015: 55) bahwa dengan pengembangan </w:t>
      </w:r>
      <w:r w:rsidRPr="0003665F">
        <w:rPr>
          <w:rFonts w:ascii="Times New Roman" w:hAnsi="Times New Roman" w:cs="Times New Roman"/>
          <w:i/>
          <w:spacing w:val="1"/>
          <w:sz w:val="24"/>
          <w:szCs w:val="24"/>
        </w:rPr>
        <w:t xml:space="preserve">job sheet </w:t>
      </w:r>
      <w:r w:rsidRPr="0003665F">
        <w:rPr>
          <w:rFonts w:ascii="Times New Roman" w:hAnsi="Times New Roman" w:cs="Times New Roman"/>
          <w:spacing w:val="1"/>
          <w:sz w:val="24"/>
          <w:szCs w:val="24"/>
        </w:rPr>
        <w:t>sistem pengapian ini dapat meningkatkan hasil belajar siswa kelas XI yaitu dari 69,086 menjadi 82,514.</w:t>
      </w:r>
      <w:r>
        <w:rPr>
          <w:rFonts w:ascii="Times New Roman" w:hAnsi="Times New Roman" w:cs="Times New Roman"/>
          <w:sz w:val="24"/>
          <w:szCs w:val="24"/>
        </w:rPr>
        <w:t xml:space="preserve"> </w:t>
      </w:r>
      <w:r>
        <w:rPr>
          <w:rFonts w:ascii="Times New Roman" w:hAnsi="Times New Roman" w:cs="Times New Roman"/>
          <w:sz w:val="24"/>
        </w:rPr>
        <w:t>Sulistyanto (2013</w:t>
      </w:r>
      <w:r w:rsidRPr="008A6527">
        <w:rPr>
          <w:rFonts w:ascii="Times New Roman" w:hAnsi="Times New Roman" w:cs="Times New Roman"/>
          <w:sz w:val="24"/>
        </w:rPr>
        <w:t xml:space="preserve">: 38) </w:t>
      </w:r>
      <w:r w:rsidRPr="008A6527">
        <w:rPr>
          <w:rFonts w:ascii="Times New Roman" w:hAnsi="Times New Roman" w:cs="Times New Roman"/>
          <w:spacing w:val="1"/>
          <w:sz w:val="24"/>
        </w:rPr>
        <w:t xml:space="preserve">bahwa dengan pengembangan </w:t>
      </w:r>
      <w:r w:rsidRPr="008A6527">
        <w:rPr>
          <w:rFonts w:ascii="Times New Roman" w:hAnsi="Times New Roman" w:cs="Times New Roman"/>
          <w:i/>
          <w:spacing w:val="1"/>
          <w:sz w:val="24"/>
        </w:rPr>
        <w:t xml:space="preserve">job </w:t>
      </w:r>
      <w:proofErr w:type="gramStart"/>
      <w:r w:rsidRPr="008A6527">
        <w:rPr>
          <w:rFonts w:ascii="Times New Roman" w:hAnsi="Times New Roman" w:cs="Times New Roman"/>
          <w:i/>
          <w:spacing w:val="1"/>
          <w:sz w:val="24"/>
        </w:rPr>
        <w:t xml:space="preserve">sheet </w:t>
      </w:r>
      <w:r w:rsidRPr="008A6527">
        <w:rPr>
          <w:rFonts w:ascii="Times New Roman" w:hAnsi="Times New Roman" w:cs="Times New Roman"/>
          <w:spacing w:val="1"/>
          <w:sz w:val="24"/>
        </w:rPr>
        <w:t xml:space="preserve"> dapat</w:t>
      </w:r>
      <w:proofErr w:type="gramEnd"/>
      <w:r w:rsidRPr="008A6527">
        <w:rPr>
          <w:rFonts w:ascii="Times New Roman" w:hAnsi="Times New Roman" w:cs="Times New Roman"/>
          <w:spacing w:val="1"/>
          <w:sz w:val="24"/>
        </w:rPr>
        <w:t xml:space="preserve"> meningkatkan hasil belajar siswa dari 81,48% menjadi 85,71%</w:t>
      </w:r>
      <w:r w:rsidRPr="009136A2">
        <w:rPr>
          <w:spacing w:val="1"/>
        </w:rPr>
        <w:t>.</w:t>
      </w:r>
      <w:r>
        <w:rPr>
          <w:spacing w:val="1"/>
        </w:rPr>
        <w:t xml:space="preserve"> </w:t>
      </w:r>
      <w:r w:rsidRPr="008A6527">
        <w:rPr>
          <w:rFonts w:ascii="Times New Roman" w:hAnsi="Times New Roman" w:cs="Times New Roman"/>
          <w:spacing w:val="1"/>
          <w:sz w:val="24"/>
          <w:szCs w:val="24"/>
        </w:rPr>
        <w:t xml:space="preserve">Hasil penelitian </w:t>
      </w:r>
      <w:proofErr w:type="gramStart"/>
      <w:r w:rsidRPr="008A6527">
        <w:rPr>
          <w:rFonts w:ascii="Times New Roman" w:hAnsi="Times New Roman" w:cs="Times New Roman"/>
          <w:spacing w:val="1"/>
          <w:sz w:val="24"/>
          <w:szCs w:val="24"/>
        </w:rPr>
        <w:t>lain</w:t>
      </w:r>
      <w:proofErr w:type="gramEnd"/>
      <w:r w:rsidRPr="008A6527">
        <w:rPr>
          <w:rFonts w:ascii="Times New Roman" w:hAnsi="Times New Roman" w:cs="Times New Roman"/>
          <w:spacing w:val="1"/>
          <w:sz w:val="24"/>
          <w:szCs w:val="24"/>
        </w:rPr>
        <w:t xml:space="preserve"> </w:t>
      </w:r>
      <w:r w:rsidRPr="0003665F">
        <w:rPr>
          <w:rFonts w:ascii="Times New Roman" w:hAnsi="Times New Roman" w:cs="Times New Roman"/>
          <w:spacing w:val="1"/>
          <w:sz w:val="24"/>
          <w:szCs w:val="24"/>
        </w:rPr>
        <w:t>yaitu</w:t>
      </w:r>
      <w:r w:rsidRPr="0003665F">
        <w:rPr>
          <w:rFonts w:ascii="Times New Roman" w:hAnsi="Times New Roman" w:cs="Times New Roman"/>
          <w:sz w:val="24"/>
          <w:szCs w:val="24"/>
        </w:rPr>
        <w:t xml:space="preserve"> </w:t>
      </w:r>
      <w:r>
        <w:rPr>
          <w:rFonts w:ascii="Times New Roman" w:hAnsi="Times New Roman" w:cs="Times New Roman"/>
          <w:spacing w:val="1"/>
          <w:sz w:val="24"/>
          <w:szCs w:val="24"/>
        </w:rPr>
        <w:t>Jumargo, dkk (2011: 61</w:t>
      </w:r>
      <w:r w:rsidRPr="00D60225">
        <w:rPr>
          <w:rFonts w:ascii="Times New Roman" w:hAnsi="Times New Roman" w:cs="Times New Roman"/>
          <w:spacing w:val="1"/>
          <w:sz w:val="24"/>
          <w:szCs w:val="24"/>
        </w:rPr>
        <w:t>)</w:t>
      </w:r>
      <w:r>
        <w:rPr>
          <w:rFonts w:ascii="Times New Roman" w:hAnsi="Times New Roman" w:cs="Times New Roman"/>
          <w:spacing w:val="1"/>
          <w:sz w:val="24"/>
          <w:szCs w:val="24"/>
        </w:rPr>
        <w:t xml:space="preserve"> bahwa ada peningkatan praktik menggunakan </w:t>
      </w:r>
      <w:r w:rsidRPr="00D60225">
        <w:rPr>
          <w:rFonts w:ascii="Times New Roman" w:hAnsi="Times New Roman" w:cs="Times New Roman"/>
          <w:i/>
          <w:spacing w:val="1"/>
          <w:sz w:val="24"/>
          <w:szCs w:val="24"/>
        </w:rPr>
        <w:t>job sheet</w:t>
      </w:r>
      <w:r>
        <w:rPr>
          <w:rFonts w:ascii="Times New Roman" w:hAnsi="Times New Roman" w:cs="Times New Roman"/>
          <w:spacing w:val="1"/>
          <w:sz w:val="24"/>
          <w:szCs w:val="24"/>
        </w:rPr>
        <w:t xml:space="preserve"> hasil pengembangan.</w:t>
      </w:r>
    </w:p>
    <w:p w:rsidR="00F40C2D" w:rsidRPr="007907E0" w:rsidRDefault="00F40C2D" w:rsidP="00F40C2D">
      <w:pPr>
        <w:tabs>
          <w:tab w:val="left" w:pos="3329"/>
        </w:tabs>
        <w:spacing w:after="0" w:line="480" w:lineRule="auto"/>
        <w:ind w:firstLine="851"/>
        <w:jc w:val="both"/>
        <w:rPr>
          <w:rFonts w:ascii="Times New Roman" w:hAnsi="Times New Roman" w:cs="Times New Roman"/>
          <w:sz w:val="32"/>
          <w:szCs w:val="24"/>
        </w:rPr>
      </w:pPr>
      <w:r w:rsidRPr="003D4848">
        <w:rPr>
          <w:rFonts w:ascii="Times New Roman" w:hAnsi="Times New Roman" w:cs="Times New Roman"/>
          <w:sz w:val="24"/>
          <w:szCs w:val="24"/>
          <w:lang w:val="sv-SE"/>
        </w:rPr>
        <w:t xml:space="preserve">Analisis data peningkatan kompetensi keterampilan siswa mata pelajaran Pemeliharaan Mesin Kendaraan Ringan pada kompetensi </w:t>
      </w:r>
      <w:r w:rsidRPr="003D4848">
        <w:rPr>
          <w:rFonts w:ascii="Times New Roman" w:hAnsi="Times New Roman" w:cs="Times New Roman"/>
          <w:i/>
          <w:sz w:val="24"/>
          <w:szCs w:val="24"/>
          <w:lang w:val="sv-SE"/>
        </w:rPr>
        <w:t>conventional engine tune up</w:t>
      </w:r>
      <w:r w:rsidRPr="003D4848">
        <w:rPr>
          <w:rFonts w:ascii="Times New Roman" w:hAnsi="Times New Roman" w:cs="Times New Roman"/>
          <w:sz w:val="24"/>
          <w:szCs w:val="24"/>
          <w:lang w:val="sv-SE"/>
        </w:rPr>
        <w:t xml:space="preserve"> untuk hasil </w:t>
      </w:r>
      <w:r w:rsidRPr="003D4848">
        <w:rPr>
          <w:rFonts w:ascii="Times New Roman" w:hAnsi="Times New Roman" w:cs="Times New Roman"/>
          <w:i/>
          <w:iCs/>
          <w:sz w:val="24"/>
          <w:szCs w:val="24"/>
        </w:rPr>
        <w:t xml:space="preserve">pre-test </w:t>
      </w:r>
      <w:r w:rsidRPr="003D4848">
        <w:rPr>
          <w:rFonts w:ascii="Times New Roman" w:hAnsi="Times New Roman" w:cs="Times New Roman"/>
          <w:sz w:val="24"/>
          <w:szCs w:val="24"/>
        </w:rPr>
        <w:t xml:space="preserve">dan </w:t>
      </w:r>
      <w:r w:rsidRPr="003D4848">
        <w:rPr>
          <w:rFonts w:ascii="Times New Roman" w:hAnsi="Times New Roman" w:cs="Times New Roman"/>
          <w:i/>
          <w:iCs/>
          <w:sz w:val="24"/>
          <w:szCs w:val="24"/>
        </w:rPr>
        <w:t>post-test</w:t>
      </w:r>
      <w:r w:rsidRPr="003D4848">
        <w:rPr>
          <w:rFonts w:ascii="Times New Roman" w:hAnsi="Times New Roman" w:cs="Times New Roman"/>
          <w:sz w:val="24"/>
          <w:szCs w:val="24"/>
          <w:lang w:val="sv-SE"/>
        </w:rPr>
        <w:t xml:space="preserve"> </w:t>
      </w:r>
      <w:r>
        <w:rPr>
          <w:rFonts w:ascii="Times New Roman" w:hAnsi="Times New Roman" w:cs="Times New Roman"/>
          <w:sz w:val="24"/>
          <w:szCs w:val="24"/>
        </w:rPr>
        <w:t xml:space="preserve">yaitu dianalisis menggunakan </w:t>
      </w:r>
      <w:r w:rsidR="00866AFE">
        <w:rPr>
          <w:rFonts w:ascii="Times New Roman" w:hAnsi="Times New Roman" w:cs="Times New Roman"/>
          <w:sz w:val="24"/>
          <w:szCs w:val="24"/>
        </w:rPr>
        <w:t xml:space="preserve">presentase dan </w:t>
      </w:r>
      <w:r>
        <w:rPr>
          <w:rFonts w:ascii="Times New Roman" w:hAnsi="Times New Roman" w:cs="Times New Roman"/>
          <w:sz w:val="24"/>
          <w:szCs w:val="24"/>
        </w:rPr>
        <w:t>uji</w:t>
      </w:r>
      <w:r w:rsidRPr="003D4848">
        <w:rPr>
          <w:rFonts w:ascii="Times New Roman" w:hAnsi="Times New Roman" w:cs="Times New Roman"/>
          <w:sz w:val="24"/>
          <w:szCs w:val="24"/>
        </w:rPr>
        <w:t xml:space="preserve"> N-gain. </w:t>
      </w:r>
      <w:proofErr w:type="gramStart"/>
      <w:r w:rsidRPr="003D4848">
        <w:rPr>
          <w:rFonts w:ascii="Times New Roman" w:hAnsi="Times New Roman" w:cs="Times New Roman"/>
          <w:sz w:val="24"/>
          <w:szCs w:val="24"/>
        </w:rPr>
        <w:t>Hasil</w:t>
      </w:r>
      <w:r>
        <w:rPr>
          <w:rFonts w:ascii="Times New Roman" w:hAnsi="Times New Roman" w:cs="Times New Roman"/>
          <w:sz w:val="24"/>
          <w:szCs w:val="24"/>
        </w:rPr>
        <w:t xml:space="preserve"> </w:t>
      </w:r>
      <w:r w:rsidR="00866AFE">
        <w:rPr>
          <w:rFonts w:ascii="Times New Roman" w:hAnsi="Times New Roman" w:cs="Times New Roman"/>
          <w:sz w:val="24"/>
          <w:szCs w:val="24"/>
        </w:rPr>
        <w:t xml:space="preserve">presesentase menunjukan bahwa </w:t>
      </w:r>
      <w:r w:rsidR="006D56A0">
        <w:rPr>
          <w:rFonts w:ascii="Times New Roman" w:hAnsi="Times New Roman" w:cs="Times New Roman"/>
          <w:sz w:val="24"/>
          <w:szCs w:val="24"/>
        </w:rPr>
        <w:t xml:space="preserve">nilai peserta didik meningkat </w:t>
      </w:r>
      <w:r w:rsidR="006D56A0">
        <w:rPr>
          <w:rFonts w:ascii="Times New Roman" w:hAnsi="Times New Roman" w:cs="Times New Roman"/>
          <w:sz w:val="24"/>
        </w:rPr>
        <w:t xml:space="preserve">dari 33.33% menjadi 80.56% dan hasil </w:t>
      </w:r>
      <w:r>
        <w:rPr>
          <w:rFonts w:ascii="Times New Roman" w:hAnsi="Times New Roman" w:cs="Times New Roman"/>
          <w:sz w:val="24"/>
          <w:szCs w:val="24"/>
        </w:rPr>
        <w:t>uji N-gain</w:t>
      </w:r>
      <w:r w:rsidRPr="003D4848">
        <w:rPr>
          <w:rFonts w:ascii="Times New Roman" w:hAnsi="Times New Roman" w:cs="Times New Roman"/>
          <w:sz w:val="24"/>
          <w:szCs w:val="24"/>
        </w:rPr>
        <w:t xml:space="preserve"> ada peningkatan</w:t>
      </w:r>
      <w:r w:rsidRPr="003D4848">
        <w:rPr>
          <w:rFonts w:ascii="Times New Roman" w:hAnsi="Times New Roman" w:cs="Times New Roman"/>
          <w:sz w:val="24"/>
          <w:szCs w:val="24"/>
          <w:lang w:val="sv-SE"/>
        </w:rPr>
        <w:t xml:space="preserve"> </w:t>
      </w:r>
      <w:r>
        <w:rPr>
          <w:rFonts w:ascii="Times New Roman" w:hAnsi="Times New Roman" w:cs="Times New Roman"/>
          <w:sz w:val="24"/>
          <w:szCs w:val="24"/>
        </w:rPr>
        <w:t>dalam keahlian praktik siswa yaitu</w:t>
      </w:r>
      <w:r w:rsidRPr="003D4848">
        <w:rPr>
          <w:rFonts w:ascii="Times New Roman" w:hAnsi="Times New Roman" w:cs="Times New Roman"/>
          <w:sz w:val="24"/>
          <w:szCs w:val="24"/>
        </w:rPr>
        <w:t xml:space="preserve"> 0.37, karena nilai gain yang</w:t>
      </w:r>
      <w:r w:rsidRPr="003D4848">
        <w:rPr>
          <w:rFonts w:ascii="Times New Roman" w:hAnsi="Times New Roman" w:cs="Times New Roman"/>
          <w:sz w:val="24"/>
          <w:szCs w:val="24"/>
          <w:lang w:val="sv-SE"/>
        </w:rPr>
        <w:t xml:space="preserve"> </w:t>
      </w:r>
      <w:r w:rsidRPr="003D4848">
        <w:rPr>
          <w:rFonts w:ascii="Times New Roman" w:hAnsi="Times New Roman" w:cs="Times New Roman"/>
          <w:sz w:val="24"/>
          <w:szCs w:val="24"/>
        </w:rPr>
        <w:t xml:space="preserve">diperoleh antara 0.3 sampai 0.7 maka </w:t>
      </w:r>
      <w:r w:rsidRPr="003D4848">
        <w:rPr>
          <w:rFonts w:ascii="Times New Roman" w:hAnsi="Times New Roman" w:cs="Times New Roman"/>
          <w:sz w:val="24"/>
          <w:szCs w:val="24"/>
        </w:rPr>
        <w:lastRenderedPageBreak/>
        <w:t>peningkatan keahlian praktik siswa dalam</w:t>
      </w:r>
      <w:r w:rsidRPr="003D4848">
        <w:rPr>
          <w:rFonts w:ascii="Times New Roman" w:hAnsi="Times New Roman" w:cs="Times New Roman"/>
          <w:sz w:val="24"/>
          <w:szCs w:val="24"/>
          <w:lang w:val="sv-SE"/>
        </w:rPr>
        <w:t xml:space="preserve"> </w:t>
      </w:r>
      <w:r w:rsidRPr="003D4848">
        <w:rPr>
          <w:rFonts w:ascii="Times New Roman" w:hAnsi="Times New Roman" w:cs="Times New Roman"/>
          <w:sz w:val="24"/>
          <w:szCs w:val="24"/>
        </w:rPr>
        <w:t>kategori sedang.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Dikatakan sedang karena peneliti menghadapi beberapa keterbatasan dalam melakukan penelitian ini.</w:t>
      </w:r>
      <w:proofErr w:type="gramEnd"/>
      <w:r>
        <w:rPr>
          <w:rFonts w:ascii="Times New Roman" w:hAnsi="Times New Roman" w:cs="Times New Roman"/>
          <w:sz w:val="24"/>
          <w:szCs w:val="24"/>
        </w:rPr>
        <w:t xml:space="preserve"> Adapun keterbatasan tersebut antara lain: </w:t>
      </w:r>
      <w:r w:rsidR="00A30F4C">
        <w:rPr>
          <w:rFonts w:ascii="Times New Roman" w:hAnsi="Times New Roman" w:cs="Times New Roman"/>
          <w:sz w:val="24"/>
          <w:szCs w:val="24"/>
        </w:rPr>
        <w:t xml:space="preserve">pembelajaran menggunakan </w:t>
      </w:r>
      <w:r w:rsidR="00A30F4C" w:rsidRPr="00C01EC6">
        <w:rPr>
          <w:rFonts w:ascii="Times New Roman" w:hAnsi="Times New Roman" w:cs="Times New Roman"/>
          <w:i/>
          <w:sz w:val="24"/>
          <w:szCs w:val="24"/>
        </w:rPr>
        <w:t>job sheet</w:t>
      </w:r>
      <w:r w:rsidR="00A30F4C">
        <w:rPr>
          <w:rFonts w:ascii="Times New Roman" w:hAnsi="Times New Roman" w:cs="Times New Roman"/>
          <w:sz w:val="24"/>
          <w:szCs w:val="24"/>
        </w:rPr>
        <w:t xml:space="preserve"> berbasis </w:t>
      </w:r>
      <w:r w:rsidR="00A30F4C" w:rsidRPr="00C01EC6">
        <w:rPr>
          <w:rFonts w:ascii="Times New Roman" w:hAnsi="Times New Roman" w:cs="Times New Roman"/>
          <w:i/>
          <w:sz w:val="24"/>
          <w:szCs w:val="24"/>
        </w:rPr>
        <w:t>performance assessment</w:t>
      </w:r>
      <w:r w:rsidR="00A30F4C">
        <w:rPr>
          <w:rFonts w:ascii="Times New Roman" w:hAnsi="Times New Roman" w:cs="Times New Roman"/>
          <w:sz w:val="24"/>
          <w:szCs w:val="24"/>
        </w:rPr>
        <w:t xml:space="preserve"> merupakan hal yang baru pada pembelajaran di sekolah tersebut sehingga membutuhkan kesiapan yang matang bagi peserta didik dalam melakukan pembelajaran </w:t>
      </w:r>
      <w:r>
        <w:rPr>
          <w:rFonts w:ascii="Times New Roman" w:hAnsi="Times New Roman" w:cs="Times New Roman"/>
          <w:sz w:val="24"/>
        </w:rPr>
        <w:t xml:space="preserve">dan </w:t>
      </w:r>
      <w:r w:rsidR="00A30F4C">
        <w:rPr>
          <w:rFonts w:ascii="Times New Roman" w:hAnsi="Times New Roman" w:cs="Times New Roman"/>
          <w:sz w:val="24"/>
        </w:rPr>
        <w:t>k</w:t>
      </w:r>
      <w:r w:rsidRPr="007907E0">
        <w:rPr>
          <w:rFonts w:ascii="Times New Roman" w:hAnsi="Times New Roman" w:cs="Times New Roman"/>
          <w:sz w:val="24"/>
        </w:rPr>
        <w:t>esungguhan belajar peserta didik saat penelitian dilakukan merupakan hal-hal yang berada di luar jangkauan peneliti untuk mengontrolnya.</w:t>
      </w:r>
    </w:p>
    <w:p w:rsidR="00F40C2D" w:rsidRDefault="00ED30A9" w:rsidP="00A3013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SIMPULAN DAN SARAN</w:t>
      </w:r>
    </w:p>
    <w:p w:rsidR="00ED30A9" w:rsidRDefault="00ED30A9" w:rsidP="00A3013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F40C2D" w:rsidRDefault="00F40C2D" w:rsidP="00A3013C">
      <w:pPr>
        <w:autoSpaceDE w:val="0"/>
        <w:autoSpaceDN w:val="0"/>
        <w:adjustRightInd w:val="0"/>
        <w:spacing w:after="0" w:line="480" w:lineRule="auto"/>
        <w:ind w:firstLine="720"/>
        <w:jc w:val="both"/>
        <w:rPr>
          <w:rFonts w:ascii="Times New Roman" w:hAnsi="Times New Roman" w:cs="Times New Roman"/>
          <w:sz w:val="24"/>
        </w:rPr>
      </w:pPr>
      <w:r w:rsidRPr="00543BDA">
        <w:rPr>
          <w:rFonts w:ascii="Times New Roman" w:hAnsi="Times New Roman" w:cs="Times New Roman"/>
          <w:sz w:val="24"/>
        </w:rPr>
        <w:t xml:space="preserve">Berdasarkan analisis data dan pembahasan, maka dapat disimpulkan bahwa: Kelayakan </w:t>
      </w:r>
      <w:r w:rsidRPr="00543BDA">
        <w:rPr>
          <w:rFonts w:ascii="Times New Roman" w:hAnsi="Times New Roman" w:cs="Times New Roman"/>
          <w:i/>
          <w:iCs/>
          <w:sz w:val="24"/>
        </w:rPr>
        <w:t xml:space="preserve">job sheet </w:t>
      </w:r>
      <w:r w:rsidRPr="00543BDA">
        <w:rPr>
          <w:rFonts w:ascii="Times New Roman" w:hAnsi="Times New Roman" w:cs="Times New Roman"/>
          <w:iCs/>
          <w:sz w:val="24"/>
        </w:rPr>
        <w:t>berbasis</w:t>
      </w:r>
      <w:r w:rsidRPr="00543BDA">
        <w:rPr>
          <w:rFonts w:ascii="Times New Roman" w:hAnsi="Times New Roman" w:cs="Times New Roman"/>
          <w:i/>
          <w:iCs/>
          <w:sz w:val="24"/>
        </w:rPr>
        <w:t xml:space="preserve"> performance assessment </w:t>
      </w:r>
      <w:r w:rsidRPr="00543BDA">
        <w:rPr>
          <w:rFonts w:ascii="Times New Roman" w:hAnsi="Times New Roman" w:cs="Times New Roman"/>
          <w:sz w:val="24"/>
        </w:rPr>
        <w:t xml:space="preserve">pada kompetensi </w:t>
      </w:r>
      <w:r w:rsidRPr="00543BDA">
        <w:rPr>
          <w:rFonts w:ascii="Times New Roman" w:hAnsi="Times New Roman" w:cs="Times New Roman"/>
          <w:i/>
          <w:sz w:val="24"/>
        </w:rPr>
        <w:t>conventional engine tune up</w:t>
      </w:r>
      <w:r w:rsidRPr="00543BDA">
        <w:rPr>
          <w:rFonts w:ascii="Times New Roman" w:hAnsi="Times New Roman" w:cs="Times New Roman"/>
          <w:sz w:val="24"/>
        </w:rPr>
        <w:t xml:space="preserve"> sangat layak untuk digunakan. Terlihat pada hasil dari rata-rata validator </w:t>
      </w:r>
      <w:r w:rsidRPr="00543BDA">
        <w:rPr>
          <w:rFonts w:ascii="Times New Roman" w:hAnsi="Times New Roman" w:cs="Times New Roman"/>
          <w:i/>
          <w:iCs/>
          <w:sz w:val="24"/>
        </w:rPr>
        <w:t xml:space="preserve">job sheet </w:t>
      </w:r>
      <w:r w:rsidRPr="00543BDA">
        <w:rPr>
          <w:rFonts w:ascii="Times New Roman" w:hAnsi="Times New Roman" w:cs="Times New Roman"/>
          <w:sz w:val="24"/>
        </w:rPr>
        <w:t>sebesar 95,51 % dalam kategori sangat layak dan keahlian praktik siswa berdasarkan</w:t>
      </w:r>
      <w:r w:rsidR="00866AFE">
        <w:rPr>
          <w:rFonts w:ascii="Times New Roman" w:hAnsi="Times New Roman" w:cs="Times New Roman"/>
          <w:sz w:val="24"/>
        </w:rPr>
        <w:t xml:space="preserve"> presentase dari 33.33% menjadi 80.56% dan berdasarkan</w:t>
      </w:r>
      <w:r w:rsidRPr="00543BDA">
        <w:rPr>
          <w:rFonts w:ascii="Times New Roman" w:hAnsi="Times New Roman" w:cs="Times New Roman"/>
          <w:sz w:val="24"/>
        </w:rPr>
        <w:t xml:space="preserve"> uji hitung N-gain meningkat sebesar 0.37 yang termasuk dalam kategori sedang</w:t>
      </w:r>
      <w:r w:rsidRPr="00543BDA">
        <w:rPr>
          <w:rFonts w:ascii="Times New Roman" w:hAnsi="Times New Roman" w:cs="Times New Roman"/>
          <w:color w:val="FF0000"/>
          <w:sz w:val="24"/>
        </w:rPr>
        <w:t xml:space="preserve"> </w:t>
      </w:r>
      <w:r w:rsidRPr="00543BDA">
        <w:rPr>
          <w:rFonts w:ascii="Times New Roman" w:hAnsi="Times New Roman" w:cs="Times New Roman"/>
          <w:sz w:val="24"/>
        </w:rPr>
        <w:t xml:space="preserve">setelah siswa mendapatkan pembelajaran dengan </w:t>
      </w:r>
      <w:r w:rsidRPr="00543BDA">
        <w:rPr>
          <w:rFonts w:ascii="Times New Roman" w:hAnsi="Times New Roman" w:cs="Times New Roman"/>
          <w:i/>
          <w:iCs/>
          <w:sz w:val="24"/>
        </w:rPr>
        <w:t xml:space="preserve">job sheet </w:t>
      </w:r>
      <w:r w:rsidRPr="00543BDA">
        <w:rPr>
          <w:rFonts w:ascii="Times New Roman" w:hAnsi="Times New Roman" w:cs="Times New Roman"/>
          <w:iCs/>
          <w:sz w:val="24"/>
        </w:rPr>
        <w:t>berbasis</w:t>
      </w:r>
      <w:r w:rsidRPr="00543BDA">
        <w:rPr>
          <w:rFonts w:ascii="Times New Roman" w:hAnsi="Times New Roman" w:cs="Times New Roman"/>
          <w:i/>
          <w:iCs/>
          <w:sz w:val="24"/>
        </w:rPr>
        <w:t xml:space="preserve"> performance assessment </w:t>
      </w:r>
      <w:r w:rsidRPr="00543BDA">
        <w:rPr>
          <w:rFonts w:ascii="Times New Roman" w:hAnsi="Times New Roman" w:cs="Times New Roman"/>
          <w:sz w:val="24"/>
        </w:rPr>
        <w:t xml:space="preserve">pada kompetensi </w:t>
      </w:r>
      <w:r w:rsidRPr="00543BDA">
        <w:rPr>
          <w:rFonts w:ascii="Times New Roman" w:hAnsi="Times New Roman" w:cs="Times New Roman"/>
          <w:i/>
          <w:sz w:val="24"/>
        </w:rPr>
        <w:t>conventional engine tune up</w:t>
      </w:r>
      <w:r w:rsidRPr="00543BDA">
        <w:rPr>
          <w:rFonts w:ascii="Times New Roman" w:hAnsi="Times New Roman" w:cs="Times New Roman"/>
          <w:sz w:val="24"/>
        </w:rPr>
        <w:t>.</w:t>
      </w:r>
      <w:r>
        <w:rPr>
          <w:rFonts w:ascii="Times New Roman" w:hAnsi="Times New Roman" w:cs="Times New Roman"/>
          <w:sz w:val="24"/>
        </w:rPr>
        <w:t xml:space="preserve"> </w:t>
      </w:r>
    </w:p>
    <w:p w:rsidR="00ED30A9" w:rsidRPr="00ED30A9" w:rsidRDefault="00ED30A9" w:rsidP="00ED30A9">
      <w:pPr>
        <w:autoSpaceDE w:val="0"/>
        <w:autoSpaceDN w:val="0"/>
        <w:adjustRightInd w:val="0"/>
        <w:spacing w:after="0" w:line="480" w:lineRule="auto"/>
        <w:jc w:val="both"/>
        <w:rPr>
          <w:rFonts w:ascii="Times New Roman" w:hAnsi="Times New Roman" w:cs="Times New Roman"/>
          <w:b/>
          <w:sz w:val="24"/>
        </w:rPr>
      </w:pPr>
      <w:r>
        <w:rPr>
          <w:rFonts w:ascii="Times New Roman" w:hAnsi="Times New Roman" w:cs="Times New Roman"/>
          <w:b/>
          <w:sz w:val="24"/>
        </w:rPr>
        <w:t>Saran</w:t>
      </w:r>
    </w:p>
    <w:p w:rsidR="00645687" w:rsidRPr="006D56A0" w:rsidRDefault="00F40C2D" w:rsidP="006D56A0">
      <w:pPr>
        <w:autoSpaceDE w:val="0"/>
        <w:autoSpaceDN w:val="0"/>
        <w:adjustRightInd w:val="0"/>
        <w:spacing w:after="0" w:line="480" w:lineRule="auto"/>
        <w:ind w:firstLine="720"/>
        <w:jc w:val="both"/>
        <w:rPr>
          <w:sz w:val="24"/>
        </w:rPr>
      </w:pPr>
      <w:proofErr w:type="gramStart"/>
      <w:r>
        <w:rPr>
          <w:rFonts w:ascii="Times New Roman" w:hAnsi="Times New Roman" w:cs="Times New Roman"/>
          <w:sz w:val="24"/>
          <w:szCs w:val="24"/>
        </w:rPr>
        <w:t>P</w:t>
      </w:r>
      <w:r w:rsidRPr="00543BDA">
        <w:rPr>
          <w:rFonts w:ascii="Times New Roman" w:hAnsi="Times New Roman" w:cs="Times New Roman"/>
          <w:sz w:val="24"/>
          <w:szCs w:val="24"/>
        </w:rPr>
        <w:t xml:space="preserve">embelajaran menggunakan </w:t>
      </w:r>
      <w:r w:rsidRPr="00543BDA">
        <w:rPr>
          <w:rFonts w:ascii="Times New Roman" w:hAnsi="Times New Roman" w:cs="Times New Roman"/>
          <w:i/>
          <w:iCs/>
          <w:sz w:val="24"/>
          <w:szCs w:val="24"/>
        </w:rPr>
        <w:t xml:space="preserve">job sheet </w:t>
      </w:r>
      <w:r w:rsidRPr="00543BDA">
        <w:rPr>
          <w:rFonts w:ascii="Times New Roman" w:hAnsi="Times New Roman" w:cs="Times New Roman"/>
          <w:iCs/>
          <w:sz w:val="24"/>
          <w:szCs w:val="24"/>
        </w:rPr>
        <w:t>berbasis</w:t>
      </w:r>
      <w:r w:rsidRPr="00543BDA">
        <w:rPr>
          <w:rFonts w:ascii="Times New Roman" w:hAnsi="Times New Roman" w:cs="Times New Roman"/>
          <w:i/>
          <w:iCs/>
          <w:sz w:val="24"/>
          <w:szCs w:val="24"/>
        </w:rPr>
        <w:t xml:space="preserve"> performance assessment</w:t>
      </w:r>
      <w:r w:rsidRPr="00543BDA">
        <w:rPr>
          <w:rFonts w:ascii="Times New Roman" w:hAnsi="Times New Roman" w:cs="Times New Roman"/>
          <w:sz w:val="24"/>
          <w:szCs w:val="24"/>
        </w:rPr>
        <w:t xml:space="preserve"> pada kompetensi </w:t>
      </w:r>
      <w:r w:rsidRPr="00543BDA">
        <w:rPr>
          <w:rFonts w:ascii="Times New Roman" w:hAnsi="Times New Roman" w:cs="Times New Roman"/>
          <w:i/>
          <w:sz w:val="24"/>
          <w:szCs w:val="24"/>
        </w:rPr>
        <w:t>conventional engine tune up</w:t>
      </w:r>
      <w:r w:rsidRPr="00543BDA">
        <w:rPr>
          <w:rFonts w:ascii="Times New Roman" w:hAnsi="Times New Roman" w:cs="Times New Roman"/>
          <w:sz w:val="24"/>
          <w:szCs w:val="24"/>
        </w:rPr>
        <w:t xml:space="preserve"> yang telah dilaksanakan.</w:t>
      </w:r>
      <w:proofErr w:type="gramEnd"/>
      <w:r w:rsidRPr="00543BDA">
        <w:rPr>
          <w:rFonts w:ascii="Times New Roman" w:hAnsi="Times New Roman" w:cs="Times New Roman"/>
          <w:sz w:val="24"/>
          <w:szCs w:val="24"/>
        </w:rPr>
        <w:t xml:space="preserve"> Sehingga, disarankan agar pengampu mata pelajaran Pemeliharaan Mesin Kendaraan Ringan </w:t>
      </w:r>
      <w:r w:rsidRPr="00543BDA">
        <w:rPr>
          <w:rFonts w:ascii="Times New Roman" w:hAnsi="Times New Roman" w:cs="Times New Roman"/>
          <w:sz w:val="24"/>
          <w:szCs w:val="24"/>
        </w:rPr>
        <w:lastRenderedPageBreak/>
        <w:t xml:space="preserve">dapat menggunakan </w:t>
      </w:r>
      <w:r w:rsidRPr="00543BDA">
        <w:rPr>
          <w:rFonts w:ascii="Times New Roman" w:hAnsi="Times New Roman" w:cs="Times New Roman"/>
          <w:i/>
          <w:iCs/>
          <w:sz w:val="24"/>
          <w:szCs w:val="24"/>
        </w:rPr>
        <w:t>job sheet</w:t>
      </w:r>
      <w:r w:rsidRPr="00543BDA">
        <w:rPr>
          <w:rFonts w:ascii="Times New Roman" w:hAnsi="Times New Roman" w:cs="Times New Roman"/>
          <w:sz w:val="24"/>
          <w:szCs w:val="24"/>
        </w:rPr>
        <w:t xml:space="preserve"> tersebut sebagai sumber belajar pada kompetensi </w:t>
      </w:r>
      <w:r w:rsidRPr="00543BDA">
        <w:rPr>
          <w:rFonts w:ascii="Times New Roman" w:hAnsi="Times New Roman" w:cs="Times New Roman"/>
          <w:i/>
          <w:sz w:val="24"/>
          <w:szCs w:val="24"/>
        </w:rPr>
        <w:t xml:space="preserve">conventional engine tune up </w:t>
      </w:r>
      <w:r w:rsidR="00EF3310">
        <w:rPr>
          <w:rFonts w:ascii="Times New Roman" w:hAnsi="Times New Roman" w:cs="Times New Roman"/>
          <w:sz w:val="24"/>
        </w:rPr>
        <w:t xml:space="preserve">untuk menunjang kegiatan praktik dan </w:t>
      </w:r>
      <w:r w:rsidR="00EF3310" w:rsidRPr="00543BDA">
        <w:rPr>
          <w:rFonts w:ascii="Times New Roman" w:hAnsi="Times New Roman" w:cs="Times New Roman"/>
          <w:i/>
          <w:iCs/>
          <w:sz w:val="24"/>
          <w:szCs w:val="24"/>
        </w:rPr>
        <w:t xml:space="preserve">job sheet </w:t>
      </w:r>
      <w:r w:rsidR="00EF3310" w:rsidRPr="00543BDA">
        <w:rPr>
          <w:rFonts w:ascii="Times New Roman" w:hAnsi="Times New Roman" w:cs="Times New Roman"/>
          <w:iCs/>
          <w:sz w:val="24"/>
          <w:szCs w:val="24"/>
        </w:rPr>
        <w:t>berbasis</w:t>
      </w:r>
      <w:r w:rsidR="00EF3310" w:rsidRPr="00543BDA">
        <w:rPr>
          <w:rFonts w:ascii="Times New Roman" w:hAnsi="Times New Roman" w:cs="Times New Roman"/>
          <w:i/>
          <w:iCs/>
          <w:sz w:val="24"/>
          <w:szCs w:val="24"/>
        </w:rPr>
        <w:t xml:space="preserve"> performance assessment</w:t>
      </w:r>
      <w:r w:rsidR="00EF3310">
        <w:rPr>
          <w:rFonts w:ascii="Times New Roman" w:hAnsi="Times New Roman" w:cs="Times New Roman"/>
          <w:sz w:val="24"/>
        </w:rPr>
        <w:t xml:space="preserve"> dapat dikembangkan lagi sesuai dengan perkembangan kompetensi tersebut</w:t>
      </w:r>
      <w:r w:rsidRPr="00543BDA">
        <w:rPr>
          <w:rFonts w:ascii="Times New Roman" w:hAnsi="Times New Roman" w:cs="Times New Roman"/>
          <w:sz w:val="24"/>
        </w:rPr>
        <w:t>.</w:t>
      </w:r>
    </w:p>
    <w:p w:rsidR="005B4FDC" w:rsidRPr="00F40C2D" w:rsidRDefault="00F40C2D">
      <w:pPr>
        <w:rPr>
          <w:rFonts w:ascii="Times New Roman" w:hAnsi="Times New Roman" w:cs="Times New Roman"/>
          <w:b/>
          <w:sz w:val="24"/>
        </w:rPr>
      </w:pPr>
      <w:r w:rsidRPr="00F40C2D">
        <w:rPr>
          <w:rFonts w:ascii="Times New Roman" w:hAnsi="Times New Roman" w:cs="Times New Roman"/>
          <w:b/>
          <w:sz w:val="24"/>
        </w:rPr>
        <w:t>Daftar Pustaka</w:t>
      </w:r>
    </w:p>
    <w:p w:rsidR="00F40C2D" w:rsidRDefault="00F40C2D" w:rsidP="00F40C2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Abdillah, M. A. 2013. Kelengkapan </w:t>
      </w:r>
      <w:r>
        <w:rPr>
          <w:rFonts w:ascii="Times New Roman" w:hAnsi="Times New Roman" w:cs="Times New Roman"/>
          <w:i/>
          <w:sz w:val="24"/>
          <w:szCs w:val="24"/>
        </w:rPr>
        <w:t xml:space="preserve">Jobsheet </w:t>
      </w:r>
      <w:r>
        <w:rPr>
          <w:rFonts w:ascii="Times New Roman" w:hAnsi="Times New Roman" w:cs="Times New Roman"/>
          <w:sz w:val="24"/>
          <w:szCs w:val="24"/>
        </w:rPr>
        <w:t xml:space="preserve">Dalam Meningkatkan Hhasil Belajar Mata Pelajaran Kelistrikan Otomotif Pada Siswa. </w:t>
      </w:r>
      <w:proofErr w:type="gramStart"/>
      <w:r>
        <w:rPr>
          <w:rFonts w:ascii="Times New Roman" w:hAnsi="Times New Roman" w:cs="Times New Roman"/>
          <w:i/>
          <w:sz w:val="24"/>
          <w:szCs w:val="24"/>
        </w:rPr>
        <w:t>Journal of gardan.</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Vol. 3 No. 1.</w:t>
      </w:r>
      <w:proofErr w:type="gramEnd"/>
    </w:p>
    <w:p w:rsidR="00F40C2D" w:rsidRDefault="00F40C2D" w:rsidP="00F40C2D">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Jumargo, Boenasir, dan Ramelan. </w:t>
      </w:r>
      <w:proofErr w:type="gramStart"/>
      <w:r>
        <w:rPr>
          <w:rFonts w:ascii="Times New Roman" w:hAnsi="Times New Roman" w:cs="Times New Roman"/>
          <w:sz w:val="24"/>
          <w:szCs w:val="24"/>
        </w:rPr>
        <w:t>2011. Peningkatan Hasil Belajar Kompetensi Melakukan Pekerjaan dengan Mesin Bubut dengan Menggunakan Jobsheet hasil Pengembangan.</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Jurnal Pendidikan Teknik Mesin</w:t>
      </w:r>
      <w:r>
        <w:rPr>
          <w:rFonts w:ascii="Times New Roman" w:hAnsi="Times New Roman" w:cs="Times New Roman"/>
          <w:sz w:val="24"/>
          <w:szCs w:val="24"/>
        </w:rPr>
        <w:t>, Vol. 1 No.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57-62.</w:t>
      </w:r>
      <w:proofErr w:type="gramEnd"/>
    </w:p>
    <w:p w:rsidR="00F40C2D" w:rsidRDefault="00F40C2D" w:rsidP="00F40C2D">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rPr>
        <w:t xml:space="preserve">Ningtyas, F. K. dan Agustini, R. </w:t>
      </w:r>
      <w:r>
        <w:rPr>
          <w:rFonts w:ascii="Times New Roman" w:hAnsi="Times New Roman" w:cs="Times New Roman"/>
          <w:sz w:val="24"/>
          <w:szCs w:val="24"/>
        </w:rPr>
        <w:t xml:space="preserve">Pengembangan Instrument Penilaian Kinerja Siswa Untuk Mengases Keterampilan Proses Dalam Praktikum Senyawa Polar Dan Non Polar Kelas X SMA. </w:t>
      </w:r>
      <w:r>
        <w:rPr>
          <w:rFonts w:ascii="Times New Roman" w:hAnsi="Times New Roman" w:cs="Times New Roman"/>
          <w:i/>
          <w:sz w:val="24"/>
          <w:szCs w:val="24"/>
        </w:rPr>
        <w:t xml:space="preserve">Journal </w:t>
      </w: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Chemical Education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Vol.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 03.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169-175.</w:t>
      </w:r>
      <w:proofErr w:type="gramEnd"/>
    </w:p>
    <w:p w:rsidR="00F40C2D" w:rsidRDefault="00F40C2D" w:rsidP="00F40C2D">
      <w:pPr>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Sulistiyanto, A. 2013.</w:t>
      </w:r>
      <w:proofErr w:type="gramEnd"/>
      <w:r>
        <w:rPr>
          <w:rFonts w:ascii="Times New Roman" w:hAnsi="Times New Roman" w:cs="Times New Roman"/>
          <w:sz w:val="24"/>
          <w:szCs w:val="24"/>
        </w:rPr>
        <w:t xml:space="preserve"> </w:t>
      </w:r>
      <w:proofErr w:type="gramStart"/>
      <w:r w:rsidRPr="00046DF8">
        <w:rPr>
          <w:rFonts w:ascii="Times New Roman" w:hAnsi="Times New Roman" w:cs="Times New Roman"/>
          <w:iCs/>
          <w:sz w:val="24"/>
          <w:szCs w:val="24"/>
        </w:rPr>
        <w:t>Perbaikan Job Sheet Untuk Meningkatkan Hasil Belajar Siswa pada Kompetensi Perbaikan/Servis Engine dan Komponen-Komponennya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046DF8">
        <w:rPr>
          <w:rFonts w:ascii="Times New Roman" w:hAnsi="Times New Roman" w:cs="Times New Roman"/>
          <w:i/>
          <w:iCs/>
          <w:sz w:val="24"/>
          <w:szCs w:val="24"/>
        </w:rPr>
        <w:t>Skripsi tidak diterbitkan</w:t>
      </w:r>
      <w:r>
        <w:rPr>
          <w:rFonts w:ascii="Times New Roman" w:hAnsi="Times New Roman" w:cs="Times New Roman"/>
          <w:sz w:val="24"/>
          <w:szCs w:val="24"/>
        </w:rPr>
        <w:t>.</w:t>
      </w:r>
      <w:proofErr w:type="gramEnd"/>
      <w:r>
        <w:rPr>
          <w:rFonts w:ascii="Times New Roman" w:hAnsi="Times New Roman" w:cs="Times New Roman"/>
          <w:sz w:val="24"/>
          <w:szCs w:val="24"/>
        </w:rPr>
        <w:t xml:space="preserve"> Semarang: FT UNNES.</w:t>
      </w:r>
    </w:p>
    <w:p w:rsidR="00F40C2D" w:rsidRPr="00915EAB" w:rsidRDefault="00F40C2D" w:rsidP="00F40C2D">
      <w:pPr>
        <w:ind w:left="810" w:hanging="810"/>
        <w:jc w:val="both"/>
        <w:rPr>
          <w:rFonts w:ascii="Times New Roman" w:hAnsi="Times New Roman" w:cs="Times New Roman"/>
          <w:sz w:val="24"/>
          <w:szCs w:val="24"/>
        </w:rPr>
      </w:pPr>
      <w:r>
        <w:rPr>
          <w:rFonts w:ascii="Times New Roman" w:hAnsi="Times New Roman" w:cs="Times New Roman"/>
          <w:sz w:val="24"/>
          <w:szCs w:val="24"/>
        </w:rPr>
        <w:t xml:space="preserve">Widyastuti, R. T. 2015. </w:t>
      </w:r>
      <w:r w:rsidRPr="00046DF8">
        <w:rPr>
          <w:rFonts w:ascii="Times New Roman" w:hAnsi="Times New Roman" w:cs="Times New Roman"/>
          <w:iCs/>
          <w:sz w:val="24"/>
          <w:szCs w:val="24"/>
        </w:rPr>
        <w:t>Pengembangan Jobsheet Praktikum Sistem Pengapian Untuk Meningkatkan Hasil Belajar Siswa Kelas XI</w:t>
      </w:r>
      <w:r>
        <w:rPr>
          <w:rFonts w:ascii="Times New Roman" w:hAnsi="Times New Roman" w:cs="Times New Roman"/>
          <w:sz w:val="24"/>
          <w:szCs w:val="24"/>
        </w:rPr>
        <w:t xml:space="preserve">. </w:t>
      </w:r>
      <w:proofErr w:type="gramStart"/>
      <w:r w:rsidRPr="00046DF8">
        <w:rPr>
          <w:rFonts w:ascii="Times New Roman" w:hAnsi="Times New Roman" w:cs="Times New Roman"/>
          <w:i/>
          <w:iCs/>
          <w:sz w:val="24"/>
          <w:szCs w:val="24"/>
        </w:rPr>
        <w:t>Skripsi tidak diterbitkan</w:t>
      </w:r>
      <w:r>
        <w:rPr>
          <w:rFonts w:ascii="Times New Roman" w:hAnsi="Times New Roman" w:cs="Times New Roman"/>
          <w:sz w:val="24"/>
          <w:szCs w:val="24"/>
        </w:rPr>
        <w:t>.</w:t>
      </w:r>
      <w:proofErr w:type="gramEnd"/>
      <w:r>
        <w:rPr>
          <w:rFonts w:ascii="Times New Roman" w:hAnsi="Times New Roman" w:cs="Times New Roman"/>
          <w:sz w:val="24"/>
          <w:szCs w:val="24"/>
        </w:rPr>
        <w:t xml:space="preserve"> Semarang: FT UNNES.</w:t>
      </w:r>
    </w:p>
    <w:p w:rsidR="00F40C2D" w:rsidRDefault="00F40C2D" w:rsidP="00F40C2D">
      <w:pPr>
        <w:autoSpaceDE w:val="0"/>
        <w:autoSpaceDN w:val="0"/>
        <w:adjustRightInd w:val="0"/>
        <w:spacing w:line="240" w:lineRule="auto"/>
        <w:ind w:left="720" w:hanging="720"/>
        <w:jc w:val="both"/>
        <w:rPr>
          <w:rFonts w:ascii="Times New Roman" w:hAnsi="Times New Roman" w:cs="Times New Roman"/>
          <w:sz w:val="24"/>
          <w:szCs w:val="24"/>
        </w:rPr>
      </w:pPr>
    </w:p>
    <w:p w:rsidR="00F40C2D" w:rsidRPr="00F40C2D" w:rsidRDefault="00F40C2D">
      <w:pPr>
        <w:rPr>
          <w:rFonts w:ascii="Times New Roman" w:hAnsi="Times New Roman" w:cs="Times New Roman"/>
        </w:rPr>
      </w:pPr>
      <w:r>
        <w:rPr>
          <w:rFonts w:ascii="Times New Roman" w:hAnsi="Times New Roman" w:cs="Times New Roman"/>
        </w:rPr>
        <w:t xml:space="preserve"> </w:t>
      </w:r>
    </w:p>
    <w:sectPr w:rsidR="00F40C2D" w:rsidRPr="00F40C2D" w:rsidSect="00F40C2D">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2D"/>
    <w:rsid w:val="0000786A"/>
    <w:rsid w:val="0001172A"/>
    <w:rsid w:val="00046DF8"/>
    <w:rsid w:val="000815A2"/>
    <w:rsid w:val="00125864"/>
    <w:rsid w:val="001670C3"/>
    <w:rsid w:val="001D6C94"/>
    <w:rsid w:val="00340C7E"/>
    <w:rsid w:val="00351FB5"/>
    <w:rsid w:val="0036194C"/>
    <w:rsid w:val="00414366"/>
    <w:rsid w:val="00426637"/>
    <w:rsid w:val="004353CB"/>
    <w:rsid w:val="00470283"/>
    <w:rsid w:val="004E4B58"/>
    <w:rsid w:val="004E73ED"/>
    <w:rsid w:val="004F28B7"/>
    <w:rsid w:val="0051443C"/>
    <w:rsid w:val="006200AC"/>
    <w:rsid w:val="00645687"/>
    <w:rsid w:val="006D56A0"/>
    <w:rsid w:val="007F2646"/>
    <w:rsid w:val="00866AFE"/>
    <w:rsid w:val="008838DD"/>
    <w:rsid w:val="0099216B"/>
    <w:rsid w:val="009B3009"/>
    <w:rsid w:val="00A20635"/>
    <w:rsid w:val="00A3013C"/>
    <w:rsid w:val="00A30F4C"/>
    <w:rsid w:val="00B257FF"/>
    <w:rsid w:val="00CA64D2"/>
    <w:rsid w:val="00D64D9B"/>
    <w:rsid w:val="00DC7FAD"/>
    <w:rsid w:val="00DD35A4"/>
    <w:rsid w:val="00E951C8"/>
    <w:rsid w:val="00EC2516"/>
    <w:rsid w:val="00ED30A9"/>
    <w:rsid w:val="00EF3310"/>
    <w:rsid w:val="00F40C2D"/>
    <w:rsid w:val="00FB1E41"/>
    <w:rsid w:val="00FF3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40C2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F40C2D"/>
    <w:rPr>
      <w:rFonts w:ascii="Times New Roman" w:eastAsia="Times New Roman" w:hAnsi="Times New Roman" w:cs="Times New Roman"/>
      <w:sz w:val="24"/>
      <w:szCs w:val="24"/>
    </w:rPr>
  </w:style>
  <w:style w:type="table" w:styleId="TableGrid">
    <w:name w:val="Table Grid"/>
    <w:basedOn w:val="TableNormal"/>
    <w:uiPriority w:val="59"/>
    <w:rsid w:val="00F40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40C2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F40C2D"/>
    <w:rPr>
      <w:rFonts w:ascii="Times New Roman" w:eastAsia="Times New Roman" w:hAnsi="Times New Roman" w:cs="Times New Roman"/>
      <w:sz w:val="24"/>
      <w:szCs w:val="24"/>
    </w:rPr>
  </w:style>
  <w:style w:type="table" w:styleId="TableGrid">
    <w:name w:val="Table Grid"/>
    <w:basedOn w:val="TableNormal"/>
    <w:uiPriority w:val="59"/>
    <w:rsid w:val="00F40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F66C-B707-4E74-BAF4-881C1A20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cp:lastPrinted>2017-03-30T04:04:00Z</cp:lastPrinted>
  <dcterms:created xsi:type="dcterms:W3CDTF">2017-02-14T02:32:00Z</dcterms:created>
  <dcterms:modified xsi:type="dcterms:W3CDTF">2017-03-30T04:05:00Z</dcterms:modified>
</cp:coreProperties>
</file>